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25" w:val="left" w:leader="none"/>
        </w:tabs>
        <w:spacing w:before="74"/>
        <w:ind w:left="101" w:right="0" w:firstLine="0"/>
        <w:jc w:val="left"/>
        <w:rPr>
          <w:b/>
          <w:sz w:val="26"/>
        </w:rPr>
      </w:pPr>
      <w:r>
        <w:rPr>
          <w:b/>
          <w:sz w:val="26"/>
        </w:rPr>
        <w:t>TÒA</w:t>
      </w:r>
      <w:r>
        <w:rPr>
          <w:b/>
          <w:spacing w:val="-2"/>
          <w:sz w:val="26"/>
        </w:rPr>
        <w:t> </w:t>
      </w:r>
      <w:r>
        <w:rPr>
          <w:b/>
          <w:sz w:val="26"/>
        </w:rPr>
        <w:t>ÁN</w:t>
      </w:r>
      <w:r>
        <w:rPr>
          <w:b/>
          <w:spacing w:val="-2"/>
          <w:sz w:val="26"/>
        </w:rPr>
        <w:t> </w:t>
      </w:r>
      <w:r>
        <w:rPr>
          <w:b/>
          <w:sz w:val="26"/>
        </w:rPr>
        <w:t>NHÂN</w:t>
      </w:r>
      <w:r>
        <w:rPr>
          <w:b/>
          <w:spacing w:val="-1"/>
          <w:sz w:val="26"/>
        </w:rPr>
        <w:t> </w:t>
      </w:r>
      <w:r>
        <w:rPr>
          <w:b/>
          <w:spacing w:val="-5"/>
          <w:sz w:val="26"/>
        </w:rPr>
        <w:t>DÂN</w:t>
      </w:r>
      <w:r>
        <w:rPr>
          <w:b/>
          <w:sz w:val="26"/>
        </w:rPr>
        <w:tab/>
        <w:t>CỘNG</w:t>
      </w:r>
      <w:r>
        <w:rPr>
          <w:b/>
          <w:spacing w:val="-5"/>
          <w:sz w:val="26"/>
        </w:rPr>
        <w:t> </w:t>
      </w:r>
      <w:r>
        <w:rPr>
          <w:b/>
          <w:sz w:val="26"/>
        </w:rPr>
        <w:t>HOÀ</w:t>
      </w:r>
      <w:r>
        <w:rPr>
          <w:b/>
          <w:spacing w:val="-2"/>
          <w:sz w:val="26"/>
        </w:rPr>
        <w:t> </w:t>
      </w:r>
      <w:r>
        <w:rPr>
          <w:b/>
          <w:sz w:val="26"/>
        </w:rPr>
        <w:t>XÃ</w:t>
      </w:r>
      <w:r>
        <w:rPr>
          <w:b/>
          <w:spacing w:val="-3"/>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2"/>
          <w:sz w:val="26"/>
        </w:rPr>
        <w:t> </w:t>
      </w:r>
      <w:r>
        <w:rPr>
          <w:b/>
          <w:spacing w:val="-5"/>
          <w:sz w:val="26"/>
        </w:rPr>
        <w:t>NAM</w:t>
      </w:r>
    </w:p>
    <w:p>
      <w:pPr>
        <w:tabs>
          <w:tab w:pos="5086" w:val="left" w:leader="none"/>
        </w:tabs>
        <w:spacing w:before="0"/>
        <w:ind w:left="101" w:right="0" w:firstLine="0"/>
        <w:jc w:val="left"/>
        <w:rPr>
          <w:b/>
          <w:sz w:val="28"/>
        </w:rPr>
      </w:pPr>
      <w:r>
        <w:rPr>
          <w:b/>
          <w:sz w:val="26"/>
        </w:rPr>
        <w:t>HUYỆN TUYÊN </w:t>
      </w:r>
      <w:r>
        <w:rPr>
          <w:b/>
          <w:spacing w:val="-5"/>
          <w:sz w:val="26"/>
        </w:rPr>
        <w:t>HOÁ</w:t>
      </w:r>
      <w:r>
        <w:rPr>
          <w:b/>
          <w:sz w:val="26"/>
        </w:rPr>
        <w:tab/>
      </w:r>
      <w:r>
        <w:rPr>
          <w:b/>
          <w:sz w:val="28"/>
        </w:rPr>
        <w:t>Độc</w:t>
      </w:r>
      <w:r>
        <w:rPr>
          <w:b/>
          <w:spacing w:val="-2"/>
          <w:sz w:val="28"/>
        </w:rPr>
        <w:t> </w:t>
      </w:r>
      <w:r>
        <w:rPr>
          <w:b/>
          <w:sz w:val="28"/>
        </w:rPr>
        <w:t>lập -</w:t>
      </w:r>
      <w:r>
        <w:rPr>
          <w:b/>
          <w:spacing w:val="-1"/>
          <w:sz w:val="28"/>
        </w:rPr>
        <w:t> </w:t>
      </w:r>
      <w:r>
        <w:rPr>
          <w:b/>
          <w:sz w:val="28"/>
        </w:rPr>
        <w:t>Tự do</w:t>
      </w:r>
      <w:r>
        <w:rPr>
          <w:b/>
          <w:spacing w:val="-2"/>
          <w:sz w:val="28"/>
        </w:rPr>
        <w:t> </w:t>
      </w:r>
      <w:r>
        <w:rPr>
          <w:b/>
          <w:sz w:val="28"/>
        </w:rPr>
        <w:t>- Hạnh </w:t>
      </w:r>
      <w:r>
        <w:rPr>
          <w:b/>
          <w:spacing w:val="-4"/>
          <w:sz w:val="28"/>
        </w:rPr>
        <w:t>phúc</w:t>
      </w:r>
    </w:p>
    <w:p>
      <w:pPr>
        <w:spacing w:before="0"/>
        <w:ind w:left="166" w:right="0" w:firstLine="0"/>
        <w:jc w:val="left"/>
        <w:rPr>
          <w:b/>
          <w:sz w:val="26"/>
        </w:rPr>
      </w:pPr>
      <w:r>
        <w:rPr/>
        <w:pict>
          <v:line style="position:absolute;mso-position-horizontal-relative:page;mso-position-vertical-relative:paragraph;z-index:15729152" from="337.350006pt,2.099709pt" to="506.100006pt,2.099709pt" stroked="true" strokeweight=".75pt" strokecolor="#000000">
            <v:stroke dashstyle="solid"/>
            <w10:wrap type="none"/>
          </v:line>
        </w:pict>
      </w:r>
      <w:r>
        <w:rPr>
          <w:b/>
          <w:sz w:val="26"/>
        </w:rPr>
        <w:t>TỈNH QUẢNG </w:t>
      </w:r>
      <w:r>
        <w:rPr>
          <w:b/>
          <w:spacing w:val="-4"/>
          <w:sz w:val="26"/>
        </w:rPr>
        <w:t>BÌNH</w:t>
      </w:r>
    </w:p>
    <w:p>
      <w:pPr>
        <w:pStyle w:val="BodyText"/>
        <w:spacing w:before="3"/>
        <w:ind w:left="0"/>
        <w:jc w:val="left"/>
        <w:rPr>
          <w:b/>
          <w:sz w:val="5"/>
        </w:rPr>
      </w:pPr>
      <w:r>
        <w:rPr/>
        <w:pict>
          <v:shape style="position:absolute;margin-left:105.300003pt;margin-top:4.250905pt;width:72.75pt;height:.1pt;mso-position-horizontal-relative:page;mso-position-vertical-relative:paragraph;z-index:-15728640;mso-wrap-distance-left:0;mso-wrap-distance-right:0" id="docshape2" coordorigin="2106,85" coordsize="1455,0" path="m2106,85l3561,85e" filled="false" stroked="true" strokeweight=".75pt" strokecolor="#000000">
            <v:path arrowok="t"/>
            <v:stroke dashstyle="solid"/>
            <w10:wrap type="topAndBottom"/>
          </v:shape>
        </w:pict>
      </w:r>
    </w:p>
    <w:p>
      <w:pPr>
        <w:pStyle w:val="BodyText"/>
        <w:spacing w:before="239"/>
        <w:jc w:val="left"/>
      </w:pPr>
      <w:r>
        <w:rPr/>
        <w:t>Bản</w:t>
      </w:r>
      <w:r>
        <w:rPr>
          <w:spacing w:val="-3"/>
        </w:rPr>
        <w:t> </w:t>
      </w:r>
      <w:r>
        <w:rPr/>
        <w:t>án</w:t>
      </w:r>
      <w:r>
        <w:rPr>
          <w:spacing w:val="-2"/>
        </w:rPr>
        <w:t> </w:t>
      </w:r>
      <w:r>
        <w:rPr/>
        <w:t>số:</w:t>
      </w:r>
      <w:r>
        <w:rPr>
          <w:spacing w:val="-3"/>
        </w:rPr>
        <w:t> </w:t>
      </w:r>
      <w:r>
        <w:rPr/>
        <w:t>40/2022/HNGĐ-</w:t>
      </w:r>
      <w:r>
        <w:rPr>
          <w:spacing w:val="-5"/>
        </w:rPr>
        <w:t>ST</w:t>
      </w:r>
    </w:p>
    <w:p>
      <w:pPr>
        <w:pStyle w:val="BodyText"/>
        <w:spacing w:before="0"/>
        <w:jc w:val="left"/>
      </w:pPr>
      <w:r>
        <w:rPr/>
        <w:t>Ngày</w:t>
      </w:r>
      <w:r>
        <w:rPr>
          <w:spacing w:val="-2"/>
        </w:rPr>
        <w:t> </w:t>
      </w:r>
      <w:r>
        <w:rPr/>
        <w:t>29</w:t>
      </w:r>
      <w:r>
        <w:rPr>
          <w:spacing w:val="-1"/>
        </w:rPr>
        <w:t> </w:t>
      </w:r>
      <w:r>
        <w:rPr/>
        <w:t>- 11</w:t>
      </w:r>
      <w:r>
        <w:rPr>
          <w:spacing w:val="-1"/>
        </w:rPr>
        <w:t> </w:t>
      </w:r>
      <w:r>
        <w:rPr/>
        <w:t>- </w:t>
      </w:r>
      <w:r>
        <w:rPr>
          <w:spacing w:val="-4"/>
        </w:rPr>
        <w:t>2022</w:t>
      </w:r>
    </w:p>
    <w:p>
      <w:pPr>
        <w:pStyle w:val="BodyText"/>
        <w:spacing w:before="0"/>
        <w:jc w:val="left"/>
      </w:pPr>
      <w:r>
        <w:rPr/>
        <w:t>V/v</w:t>
      </w:r>
      <w:r>
        <w:rPr>
          <w:spacing w:val="-2"/>
        </w:rPr>
        <w:t> </w:t>
      </w:r>
      <w:r>
        <w:rPr/>
        <w:t>“ly</w:t>
      </w:r>
      <w:r>
        <w:rPr>
          <w:spacing w:val="-1"/>
        </w:rPr>
        <w:t> </w:t>
      </w:r>
      <w:r>
        <w:rPr/>
        <w:t>hôn, nuôi</w:t>
      </w:r>
      <w:r>
        <w:rPr>
          <w:spacing w:val="-1"/>
        </w:rPr>
        <w:t> </w:t>
      </w:r>
      <w:r>
        <w:rPr/>
        <w:t>con </w:t>
      </w:r>
      <w:r>
        <w:rPr>
          <w:spacing w:val="-2"/>
        </w:rPr>
        <w:t>chung”</w:t>
      </w:r>
    </w:p>
    <w:p>
      <w:pPr>
        <w:pStyle w:val="BodyText"/>
        <w:spacing w:before="0"/>
        <w:ind w:left="0"/>
        <w:jc w:val="left"/>
        <w:rPr>
          <w:sz w:val="30"/>
        </w:rPr>
      </w:pPr>
    </w:p>
    <w:p>
      <w:pPr>
        <w:spacing w:before="217"/>
        <w:ind w:left="576" w:right="913" w:firstLine="0"/>
        <w:jc w:val="center"/>
        <w:rPr>
          <w:b/>
          <w:sz w:val="28"/>
        </w:rPr>
      </w:pPr>
      <w:r>
        <w:rPr>
          <w:b/>
          <w:sz w:val="28"/>
        </w:rPr>
        <w:t>NHÂN</w:t>
      </w:r>
      <w:r>
        <w:rPr>
          <w:b/>
          <w:spacing w:val="-4"/>
          <w:sz w:val="28"/>
        </w:rPr>
        <w:t> DANH</w:t>
      </w:r>
    </w:p>
    <w:p>
      <w:pPr>
        <w:spacing w:before="120"/>
        <w:ind w:left="732" w:right="913" w:firstLine="0"/>
        <w:jc w:val="center"/>
        <w:rPr>
          <w:b/>
          <w:sz w:val="28"/>
        </w:rPr>
      </w:pPr>
      <w:r>
        <w:rPr>
          <w:b/>
          <w:sz w:val="28"/>
        </w:rPr>
        <w:t>NƯỚC</w:t>
      </w:r>
      <w:r>
        <w:rPr>
          <w:b/>
          <w:spacing w:val="-5"/>
          <w:sz w:val="28"/>
        </w:rPr>
        <w:t> </w:t>
      </w:r>
      <w:r>
        <w:rPr>
          <w:b/>
          <w:sz w:val="28"/>
        </w:rPr>
        <w:t>CỘNG</w:t>
      </w:r>
      <w:r>
        <w:rPr>
          <w:b/>
          <w:spacing w:val="-3"/>
          <w:sz w:val="28"/>
        </w:rPr>
        <w:t> </w:t>
      </w:r>
      <w:r>
        <w:rPr>
          <w:b/>
          <w:sz w:val="28"/>
        </w:rPr>
        <w:t>HOÀ</w:t>
      </w:r>
      <w:r>
        <w:rPr>
          <w:b/>
          <w:spacing w:val="-2"/>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120"/>
        <w:ind w:left="788" w:right="913" w:firstLine="0"/>
        <w:jc w:val="center"/>
        <w:rPr>
          <w:b/>
          <w:sz w:val="28"/>
        </w:rPr>
      </w:pPr>
      <w:r>
        <w:rPr>
          <w:b/>
          <w:sz w:val="28"/>
        </w:rPr>
        <w:t>TOÀ</w:t>
      </w:r>
      <w:r>
        <w:rPr>
          <w:b/>
          <w:spacing w:val="-1"/>
          <w:sz w:val="28"/>
        </w:rPr>
        <w:t> </w:t>
      </w:r>
      <w:r>
        <w:rPr>
          <w:b/>
          <w:sz w:val="28"/>
        </w:rPr>
        <w:t>ÁN</w:t>
      </w:r>
      <w:r>
        <w:rPr>
          <w:b/>
          <w:spacing w:val="-2"/>
          <w:sz w:val="28"/>
        </w:rPr>
        <w:t> </w:t>
      </w:r>
      <w:r>
        <w:rPr>
          <w:b/>
          <w:sz w:val="28"/>
        </w:rPr>
        <w:t>NHÂN</w:t>
      </w:r>
      <w:r>
        <w:rPr>
          <w:b/>
          <w:spacing w:val="-2"/>
          <w:sz w:val="28"/>
        </w:rPr>
        <w:t> </w:t>
      </w:r>
      <w:r>
        <w:rPr>
          <w:b/>
          <w:sz w:val="28"/>
        </w:rPr>
        <w:t>DÂN</w:t>
      </w:r>
      <w:r>
        <w:rPr>
          <w:b/>
          <w:spacing w:val="-2"/>
          <w:sz w:val="28"/>
        </w:rPr>
        <w:t> </w:t>
      </w:r>
      <w:r>
        <w:rPr>
          <w:b/>
          <w:sz w:val="28"/>
        </w:rPr>
        <w:t>HUYỆN TUYÊN</w:t>
      </w:r>
      <w:r>
        <w:rPr>
          <w:b/>
          <w:spacing w:val="-2"/>
          <w:sz w:val="28"/>
        </w:rPr>
        <w:t> </w:t>
      </w:r>
      <w:r>
        <w:rPr>
          <w:b/>
          <w:sz w:val="28"/>
        </w:rPr>
        <w:t>HOÁ,</w:t>
      </w:r>
      <w:r>
        <w:rPr>
          <w:b/>
          <w:spacing w:val="-1"/>
          <w:sz w:val="28"/>
        </w:rPr>
        <w:t> </w:t>
      </w:r>
      <w:r>
        <w:rPr>
          <w:b/>
          <w:sz w:val="28"/>
        </w:rPr>
        <w:t>TỈNH</w:t>
      </w:r>
      <w:r>
        <w:rPr>
          <w:b/>
          <w:spacing w:val="-1"/>
          <w:sz w:val="28"/>
        </w:rPr>
        <w:t> </w:t>
      </w:r>
      <w:r>
        <w:rPr>
          <w:b/>
          <w:sz w:val="28"/>
        </w:rPr>
        <w:t>QUẢNG </w:t>
      </w:r>
      <w:r>
        <w:rPr>
          <w:b/>
          <w:spacing w:val="-4"/>
          <w:sz w:val="28"/>
        </w:rPr>
        <w:t>BÌNH</w:t>
      </w:r>
    </w:p>
    <w:p>
      <w:pPr>
        <w:pStyle w:val="BodyText"/>
        <w:spacing w:before="0"/>
        <w:ind w:left="0"/>
        <w:jc w:val="left"/>
        <w:rPr>
          <w:b/>
          <w:sz w:val="30"/>
        </w:rPr>
      </w:pPr>
    </w:p>
    <w:p>
      <w:pPr>
        <w:pStyle w:val="Heading1"/>
        <w:spacing w:before="217"/>
        <w:ind w:firstLine="0"/>
        <w:rPr>
          <w:i/>
        </w:rPr>
      </w:pPr>
      <w:r>
        <w:rPr>
          <w:i/>
        </w:rPr>
        <w:t>-</w:t>
      </w:r>
      <w:r>
        <w:rPr>
          <w:i/>
          <w:spacing w:val="-1"/>
        </w:rPr>
        <w:t> </w:t>
      </w:r>
      <w:r>
        <w:rPr>
          <w:i/>
        </w:rPr>
        <w:t>Thành phần Hội đồng xét</w:t>
      </w:r>
      <w:r>
        <w:rPr>
          <w:i/>
          <w:spacing w:val="-1"/>
        </w:rPr>
        <w:t> </w:t>
      </w:r>
      <w:r>
        <w:rPr>
          <w:i/>
        </w:rPr>
        <w:t>xử sơ</w:t>
      </w:r>
      <w:r>
        <w:rPr>
          <w:i/>
          <w:spacing w:val="-1"/>
        </w:rPr>
        <w:t> </w:t>
      </w:r>
      <w:r>
        <w:rPr>
          <w:i/>
        </w:rPr>
        <w:t>thẩm gồm </w:t>
      </w:r>
      <w:r>
        <w:rPr>
          <w:i/>
          <w:spacing w:val="-5"/>
        </w:rPr>
        <w:t>có:</w:t>
      </w:r>
    </w:p>
    <w:p>
      <w:pPr>
        <w:spacing w:before="0"/>
        <w:ind w:left="821" w:right="0" w:firstLine="0"/>
        <w:jc w:val="left"/>
        <w:rPr>
          <w:sz w:val="28"/>
        </w:rPr>
      </w:pPr>
      <w:r>
        <w:rPr>
          <w:i/>
          <w:sz w:val="28"/>
        </w:rPr>
        <w:t>Thẩm</w:t>
      </w:r>
      <w:r>
        <w:rPr>
          <w:i/>
          <w:spacing w:val="-2"/>
          <w:sz w:val="28"/>
        </w:rPr>
        <w:t> </w:t>
      </w:r>
      <w:r>
        <w:rPr>
          <w:i/>
          <w:sz w:val="28"/>
        </w:rPr>
        <w:t>phán -</w:t>
      </w:r>
      <w:r>
        <w:rPr>
          <w:i/>
          <w:spacing w:val="-1"/>
          <w:sz w:val="28"/>
        </w:rPr>
        <w:t> </w:t>
      </w:r>
      <w:r>
        <w:rPr>
          <w:i/>
          <w:sz w:val="28"/>
        </w:rPr>
        <w:t>Chủ toạ phiên</w:t>
      </w:r>
      <w:r>
        <w:rPr>
          <w:i/>
          <w:spacing w:val="-1"/>
          <w:sz w:val="28"/>
        </w:rPr>
        <w:t> </w:t>
      </w:r>
      <w:r>
        <w:rPr>
          <w:i/>
          <w:sz w:val="28"/>
        </w:rPr>
        <w:t>toà</w:t>
      </w:r>
      <w:r>
        <w:rPr>
          <w:sz w:val="28"/>
        </w:rPr>
        <w:t>: Bà</w:t>
      </w:r>
      <w:r>
        <w:rPr>
          <w:spacing w:val="-1"/>
          <w:sz w:val="28"/>
        </w:rPr>
        <w:t> </w:t>
      </w:r>
      <w:r>
        <w:rPr>
          <w:sz w:val="28"/>
        </w:rPr>
        <w:t>Đoàn</w:t>
      </w:r>
      <w:r>
        <w:rPr>
          <w:spacing w:val="-1"/>
          <w:sz w:val="28"/>
        </w:rPr>
        <w:t> </w:t>
      </w:r>
      <w:r>
        <w:rPr>
          <w:sz w:val="28"/>
        </w:rPr>
        <w:t>Thị Bích </w:t>
      </w:r>
      <w:r>
        <w:rPr>
          <w:spacing w:val="-4"/>
          <w:sz w:val="28"/>
        </w:rPr>
        <w:t>Thuỷ</w:t>
      </w:r>
    </w:p>
    <w:p>
      <w:pPr>
        <w:spacing w:before="0"/>
        <w:ind w:left="821"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2"/>
          <w:sz w:val="28"/>
        </w:rPr>
        <w:t> </w:t>
      </w:r>
      <w:r>
        <w:rPr>
          <w:i/>
          <w:sz w:val="28"/>
        </w:rPr>
        <w:t>nhân</w:t>
      </w:r>
      <w:r>
        <w:rPr>
          <w:i/>
          <w:spacing w:val="-1"/>
          <w:sz w:val="28"/>
        </w:rPr>
        <w:t> </w:t>
      </w:r>
      <w:r>
        <w:rPr>
          <w:i/>
          <w:sz w:val="28"/>
        </w:rPr>
        <w:t>dân</w:t>
      </w:r>
      <w:r>
        <w:rPr>
          <w:sz w:val="28"/>
        </w:rPr>
        <w:t>:</w:t>
      </w:r>
      <w:r>
        <w:rPr>
          <w:spacing w:val="-1"/>
          <w:sz w:val="28"/>
        </w:rPr>
        <w:t> </w:t>
      </w:r>
      <w:r>
        <w:rPr>
          <w:sz w:val="28"/>
        </w:rPr>
        <w:t>Ông</w:t>
      </w:r>
      <w:r>
        <w:rPr>
          <w:spacing w:val="-3"/>
          <w:sz w:val="28"/>
        </w:rPr>
        <w:t> </w:t>
      </w:r>
      <w:r>
        <w:rPr>
          <w:sz w:val="28"/>
        </w:rPr>
        <w:t>Nguyễn</w:t>
      </w:r>
      <w:r>
        <w:rPr>
          <w:spacing w:val="-2"/>
          <w:sz w:val="28"/>
        </w:rPr>
        <w:t> </w:t>
      </w:r>
      <w:r>
        <w:rPr>
          <w:sz w:val="28"/>
        </w:rPr>
        <w:t>Văn</w:t>
      </w:r>
      <w:r>
        <w:rPr>
          <w:spacing w:val="-2"/>
          <w:sz w:val="28"/>
        </w:rPr>
        <w:t> </w:t>
      </w:r>
      <w:r>
        <w:rPr>
          <w:spacing w:val="-5"/>
          <w:sz w:val="28"/>
        </w:rPr>
        <w:t>Lợi</w:t>
      </w:r>
    </w:p>
    <w:p>
      <w:pPr>
        <w:pStyle w:val="BodyText"/>
        <w:spacing w:before="0"/>
        <w:ind w:left="3761"/>
        <w:jc w:val="left"/>
      </w:pPr>
      <w:r>
        <w:rPr/>
        <w:t>Bà</w:t>
      </w:r>
      <w:r>
        <w:rPr>
          <w:spacing w:val="-2"/>
        </w:rPr>
        <w:t> </w:t>
      </w:r>
      <w:r>
        <w:rPr/>
        <w:t>Nguyễn</w:t>
      </w:r>
      <w:r>
        <w:rPr>
          <w:spacing w:val="-2"/>
        </w:rPr>
        <w:t> </w:t>
      </w:r>
      <w:r>
        <w:rPr/>
        <w:t>Thị</w:t>
      </w:r>
      <w:r>
        <w:rPr>
          <w:spacing w:val="-2"/>
        </w:rPr>
        <w:t> </w:t>
      </w:r>
      <w:r>
        <w:rPr/>
        <w:t>Thanh</w:t>
      </w:r>
      <w:r>
        <w:rPr>
          <w:spacing w:val="-1"/>
        </w:rPr>
        <w:t> </w:t>
      </w:r>
      <w:r>
        <w:rPr>
          <w:spacing w:val="-5"/>
        </w:rPr>
        <w:t>Lệ</w:t>
      </w:r>
    </w:p>
    <w:p>
      <w:pPr>
        <w:pStyle w:val="ListParagraph"/>
        <w:numPr>
          <w:ilvl w:val="0"/>
          <w:numId w:val="1"/>
        </w:numPr>
        <w:tabs>
          <w:tab w:pos="1039" w:val="left" w:leader="none"/>
        </w:tabs>
        <w:spacing w:line="240" w:lineRule="auto" w:before="120" w:after="0"/>
        <w:ind w:left="101" w:right="281" w:firstLine="770"/>
        <w:jc w:val="both"/>
        <w:rPr>
          <w:sz w:val="28"/>
        </w:rPr>
      </w:pPr>
      <w:r>
        <w:rPr>
          <w:b/>
          <w:i/>
          <w:sz w:val="28"/>
        </w:rPr>
        <w:t>Thư ký phiên toà</w:t>
      </w:r>
      <w:r>
        <w:rPr>
          <w:b/>
          <w:sz w:val="28"/>
        </w:rPr>
        <w:t>: </w:t>
      </w:r>
      <w:r>
        <w:rPr>
          <w:sz w:val="28"/>
        </w:rPr>
        <w:t>Bà Trần Thị Linh Chi - Thư ký Toà án nhân dân huyện T Hoá, tỉnh Quảng Bình.</w:t>
      </w:r>
    </w:p>
    <w:p>
      <w:pPr>
        <w:pStyle w:val="Heading1"/>
        <w:numPr>
          <w:ilvl w:val="0"/>
          <w:numId w:val="1"/>
        </w:numPr>
        <w:tabs>
          <w:tab w:pos="976" w:val="left" w:leader="none"/>
        </w:tabs>
        <w:spacing w:line="240" w:lineRule="auto" w:before="120" w:after="0"/>
        <w:ind w:left="975" w:right="0" w:hanging="175"/>
        <w:jc w:val="both"/>
        <w:rPr>
          <w:b w:val="0"/>
          <w:i w:val="0"/>
        </w:rPr>
      </w:pPr>
      <w:r>
        <w:rPr>
          <w:i/>
        </w:rPr>
        <w:t>Đại</w:t>
      </w:r>
      <w:r>
        <w:rPr>
          <w:i/>
          <w:spacing w:val="8"/>
        </w:rPr>
        <w:t> </w:t>
      </w:r>
      <w:r>
        <w:rPr>
          <w:i/>
        </w:rPr>
        <w:t>diện</w:t>
      </w:r>
      <w:r>
        <w:rPr>
          <w:i/>
          <w:spacing w:val="10"/>
        </w:rPr>
        <w:t> </w:t>
      </w:r>
      <w:r>
        <w:rPr>
          <w:i/>
        </w:rPr>
        <w:t>Viện</w:t>
      </w:r>
      <w:r>
        <w:rPr>
          <w:i/>
          <w:spacing w:val="9"/>
        </w:rPr>
        <w:t> </w:t>
      </w:r>
      <w:r>
        <w:rPr>
          <w:i/>
        </w:rPr>
        <w:t>kiểm</w:t>
      </w:r>
      <w:r>
        <w:rPr>
          <w:i/>
          <w:spacing w:val="9"/>
        </w:rPr>
        <w:t> </w:t>
      </w:r>
      <w:r>
        <w:rPr>
          <w:i/>
        </w:rPr>
        <w:t>sát</w:t>
      </w:r>
      <w:r>
        <w:rPr>
          <w:i/>
          <w:spacing w:val="9"/>
        </w:rPr>
        <w:t> </w:t>
      </w:r>
      <w:r>
        <w:rPr>
          <w:i/>
        </w:rPr>
        <w:t>nhân</w:t>
      </w:r>
      <w:r>
        <w:rPr>
          <w:i/>
          <w:spacing w:val="9"/>
        </w:rPr>
        <w:t> </w:t>
      </w:r>
      <w:r>
        <w:rPr>
          <w:i/>
        </w:rPr>
        <w:t>dân</w:t>
      </w:r>
      <w:r>
        <w:rPr>
          <w:i/>
          <w:spacing w:val="10"/>
        </w:rPr>
        <w:t> </w:t>
      </w:r>
      <w:r>
        <w:rPr>
          <w:i/>
        </w:rPr>
        <w:t>huyện</w:t>
      </w:r>
      <w:r>
        <w:rPr>
          <w:i/>
          <w:spacing w:val="9"/>
        </w:rPr>
        <w:t> </w:t>
      </w:r>
      <w:r>
        <w:rPr>
          <w:i/>
        </w:rPr>
        <w:t>Tuyên</w:t>
      </w:r>
      <w:r>
        <w:rPr>
          <w:i/>
          <w:spacing w:val="10"/>
        </w:rPr>
        <w:t> </w:t>
      </w:r>
      <w:r>
        <w:rPr>
          <w:i/>
        </w:rPr>
        <w:t>Hoá,</w:t>
      </w:r>
      <w:r>
        <w:rPr>
          <w:i/>
          <w:spacing w:val="10"/>
        </w:rPr>
        <w:t> </w:t>
      </w:r>
      <w:r>
        <w:rPr>
          <w:i/>
        </w:rPr>
        <w:t>tỉnh</w:t>
      </w:r>
      <w:r>
        <w:rPr>
          <w:i/>
          <w:spacing w:val="10"/>
        </w:rPr>
        <w:t> </w:t>
      </w:r>
      <w:r>
        <w:rPr>
          <w:i/>
        </w:rPr>
        <w:t>Quảng</w:t>
      </w:r>
      <w:r>
        <w:rPr>
          <w:i/>
          <w:spacing w:val="10"/>
        </w:rPr>
        <w:t> </w:t>
      </w:r>
      <w:r>
        <w:rPr>
          <w:i/>
        </w:rPr>
        <w:t>Bình:</w:t>
      </w:r>
      <w:r>
        <w:rPr>
          <w:i/>
          <w:spacing w:val="9"/>
        </w:rPr>
        <w:t> </w:t>
      </w:r>
      <w:r>
        <w:rPr>
          <w:b w:val="0"/>
          <w:i w:val="0"/>
          <w:spacing w:val="-5"/>
        </w:rPr>
        <w:t>Bà</w:t>
      </w:r>
    </w:p>
    <w:p>
      <w:pPr>
        <w:pStyle w:val="BodyText"/>
        <w:spacing w:before="0"/>
      </w:pPr>
      <w:r>
        <w:rPr/>
        <w:t>Nguyễn</w:t>
      </w:r>
      <w:r>
        <w:rPr>
          <w:spacing w:val="-5"/>
        </w:rPr>
        <w:t> </w:t>
      </w:r>
      <w:r>
        <w:rPr/>
        <w:t>Thị</w:t>
      </w:r>
      <w:r>
        <w:rPr>
          <w:spacing w:val="-2"/>
        </w:rPr>
        <w:t> </w:t>
      </w:r>
      <w:r>
        <w:rPr/>
        <w:t>Hoa</w:t>
      </w:r>
      <w:r>
        <w:rPr>
          <w:spacing w:val="-3"/>
        </w:rPr>
        <w:t> </w:t>
      </w:r>
      <w:r>
        <w:rPr/>
        <w:t>Huệ</w:t>
      </w:r>
      <w:r>
        <w:rPr>
          <w:spacing w:val="-3"/>
        </w:rPr>
        <w:t> </w:t>
      </w:r>
      <w:r>
        <w:rPr/>
        <w:t>–</w:t>
      </w:r>
      <w:r>
        <w:rPr>
          <w:spacing w:val="-2"/>
        </w:rPr>
        <w:t> </w:t>
      </w:r>
      <w:r>
        <w:rPr/>
        <w:t>Kiểm</w:t>
      </w:r>
      <w:r>
        <w:rPr>
          <w:spacing w:val="-2"/>
        </w:rPr>
        <w:t> </w:t>
      </w:r>
      <w:r>
        <w:rPr/>
        <w:t>sát</w:t>
      </w:r>
      <w:r>
        <w:rPr>
          <w:spacing w:val="-1"/>
        </w:rPr>
        <w:t> </w:t>
      </w:r>
      <w:r>
        <w:rPr>
          <w:spacing w:val="-2"/>
        </w:rPr>
        <w:t>viên.</w:t>
      </w:r>
    </w:p>
    <w:p>
      <w:pPr>
        <w:pStyle w:val="BodyText"/>
        <w:ind w:right="282" w:firstLine="770"/>
      </w:pPr>
      <w:r>
        <w:rPr/>
        <w:t>Ngày 29 tháng</w:t>
      </w:r>
      <w:r>
        <w:rPr>
          <w:spacing w:val="40"/>
        </w:rPr>
        <w:t> </w:t>
      </w:r>
      <w:r>
        <w:rPr/>
        <w:t>11 năm 2022, tại Trụ sở Toà án nhân dân huyện T Hoá, tỉnh Quảng Bình xét xử sơ thẩm công khai vụ án thụ lý số: 56/2022/TLST - HNGĐ ngày 29 tháng 6 năm 2022 về việc “Ly hôn, nuôi con chung”.</w:t>
      </w:r>
    </w:p>
    <w:p>
      <w:pPr>
        <w:pStyle w:val="BodyText"/>
        <w:ind w:right="282" w:firstLine="720"/>
      </w:pPr>
      <w:r>
        <w:rPr/>
        <w:t>Theo Quyết định đưa vụ án ra xét xử số: 36/2022/QĐST- DS ngày 25/10/202; Quyết định hoãn phiên tòa số 14/2022/QĐHPT – DSST ngày 08/11/2022 giữa các đương sự:</w:t>
      </w:r>
    </w:p>
    <w:p>
      <w:pPr>
        <w:pStyle w:val="BodyText"/>
        <w:ind w:left="821" w:right="2499"/>
        <w:jc w:val="left"/>
      </w:pPr>
      <w:r>
        <w:rPr>
          <w:b/>
        </w:rPr>
        <w:t>Nguyên đơn: </w:t>
      </w:r>
      <w:r>
        <w:rPr/>
        <w:t>Chị Phạm Thị Hương T, sinh năm: 2000. Địa</w:t>
      </w:r>
      <w:r>
        <w:rPr>
          <w:spacing w:val="-4"/>
        </w:rPr>
        <w:t> </w:t>
      </w:r>
      <w:r>
        <w:rPr/>
        <w:t>chỉ:</w:t>
      </w:r>
      <w:r>
        <w:rPr>
          <w:spacing w:val="-4"/>
        </w:rPr>
        <w:t> </w:t>
      </w:r>
      <w:r>
        <w:rPr/>
        <w:t>Thôn</w:t>
      </w:r>
      <w:r>
        <w:rPr>
          <w:spacing w:val="-3"/>
        </w:rPr>
        <w:t> </w:t>
      </w:r>
      <w:r>
        <w:rPr/>
        <w:t>Đ,</w:t>
      </w:r>
      <w:r>
        <w:rPr>
          <w:spacing w:val="-4"/>
        </w:rPr>
        <w:t> </w:t>
      </w:r>
      <w:r>
        <w:rPr/>
        <w:t>xã</w:t>
      </w:r>
      <w:r>
        <w:rPr>
          <w:spacing w:val="-3"/>
        </w:rPr>
        <w:t> </w:t>
      </w:r>
      <w:r>
        <w:rPr/>
        <w:t>S,</w:t>
      </w:r>
      <w:r>
        <w:rPr>
          <w:spacing w:val="-4"/>
        </w:rPr>
        <w:t> </w:t>
      </w:r>
      <w:r>
        <w:rPr/>
        <w:t>huyện</w:t>
      </w:r>
      <w:r>
        <w:rPr>
          <w:spacing w:val="-3"/>
        </w:rPr>
        <w:t> </w:t>
      </w:r>
      <w:r>
        <w:rPr/>
        <w:t>H,</w:t>
      </w:r>
      <w:r>
        <w:rPr>
          <w:spacing w:val="-4"/>
        </w:rPr>
        <w:t> </w:t>
      </w:r>
      <w:r>
        <w:rPr/>
        <w:t>tỉnh</w:t>
      </w:r>
      <w:r>
        <w:rPr>
          <w:spacing w:val="-3"/>
        </w:rPr>
        <w:t> </w:t>
      </w:r>
      <w:r>
        <w:rPr/>
        <w:t>Quảng</w:t>
      </w:r>
      <w:r>
        <w:rPr>
          <w:spacing w:val="-4"/>
        </w:rPr>
        <w:t> </w:t>
      </w:r>
      <w:r>
        <w:rPr/>
        <w:t>Bình</w:t>
      </w:r>
      <w:r>
        <w:rPr>
          <w:spacing w:val="-3"/>
        </w:rPr>
        <w:t> </w:t>
      </w:r>
      <w:r>
        <w:rPr/>
        <w:t>(có</w:t>
      </w:r>
      <w:r>
        <w:rPr>
          <w:spacing w:val="-3"/>
        </w:rPr>
        <w:t> </w:t>
      </w:r>
      <w:r>
        <w:rPr/>
        <w:t>mặt). </w:t>
      </w:r>
      <w:r>
        <w:rPr>
          <w:b/>
        </w:rPr>
        <w:t>Bị đơn: </w:t>
      </w:r>
      <w:r>
        <w:rPr/>
        <w:t>Anh Đinh Minh T, sinh năm: 1993.</w:t>
      </w:r>
    </w:p>
    <w:p>
      <w:pPr>
        <w:pStyle w:val="BodyText"/>
        <w:spacing w:before="0"/>
        <w:ind w:left="821"/>
        <w:jc w:val="left"/>
      </w:pPr>
      <w:r>
        <w:rPr/>
        <w:t>Địa</w:t>
      </w:r>
      <w:r>
        <w:rPr>
          <w:spacing w:val="-2"/>
        </w:rPr>
        <w:t> </w:t>
      </w:r>
      <w:r>
        <w:rPr/>
        <w:t>chỉ:</w:t>
      </w:r>
      <w:r>
        <w:rPr>
          <w:spacing w:val="-2"/>
        </w:rPr>
        <w:t> </w:t>
      </w:r>
      <w:r>
        <w:rPr/>
        <w:t>Thôn B,</w:t>
      </w:r>
      <w:r>
        <w:rPr>
          <w:spacing w:val="-1"/>
        </w:rPr>
        <w:t> </w:t>
      </w:r>
      <w:r>
        <w:rPr/>
        <w:t>xã</w:t>
      </w:r>
      <w:r>
        <w:rPr>
          <w:spacing w:val="-1"/>
        </w:rPr>
        <w:t> </w:t>
      </w:r>
      <w:r>
        <w:rPr/>
        <w:t>T, huyện</w:t>
      </w:r>
      <w:r>
        <w:rPr>
          <w:spacing w:val="-1"/>
        </w:rPr>
        <w:t> </w:t>
      </w:r>
      <w:r>
        <w:rPr/>
        <w:t>H,</w:t>
      </w:r>
      <w:r>
        <w:rPr>
          <w:spacing w:val="-2"/>
        </w:rPr>
        <w:t> </w:t>
      </w:r>
      <w:r>
        <w:rPr/>
        <w:t>tỉnh Quảng</w:t>
      </w:r>
      <w:r>
        <w:rPr>
          <w:spacing w:val="-2"/>
        </w:rPr>
        <w:t> </w:t>
      </w:r>
      <w:r>
        <w:rPr/>
        <w:t>Bình</w:t>
      </w:r>
      <w:r>
        <w:rPr>
          <w:spacing w:val="-1"/>
        </w:rPr>
        <w:t> </w:t>
      </w:r>
      <w:r>
        <w:rPr/>
        <w:t>(vắng </w:t>
      </w:r>
      <w:r>
        <w:rPr>
          <w:spacing w:val="-2"/>
        </w:rPr>
        <w:t>mặt).</w:t>
      </w:r>
    </w:p>
    <w:p>
      <w:pPr>
        <w:pStyle w:val="BodyText"/>
        <w:spacing w:before="0"/>
        <w:ind w:left="0"/>
        <w:jc w:val="left"/>
        <w:rPr>
          <w:sz w:val="30"/>
        </w:rPr>
      </w:pPr>
    </w:p>
    <w:p>
      <w:pPr>
        <w:spacing w:before="217"/>
        <w:ind w:left="732" w:right="913" w:firstLine="0"/>
        <w:jc w:val="center"/>
        <w:rPr>
          <w:b/>
          <w:sz w:val="28"/>
        </w:rPr>
      </w:pPr>
      <w:r>
        <w:rPr>
          <w:b/>
          <w:sz w:val="28"/>
        </w:rPr>
        <w:t>NỘI</w:t>
      </w:r>
      <w:r>
        <w:rPr>
          <w:b/>
          <w:spacing w:val="-3"/>
          <w:sz w:val="28"/>
        </w:rPr>
        <w:t> </w:t>
      </w:r>
      <w:r>
        <w:rPr>
          <w:b/>
          <w:sz w:val="28"/>
        </w:rPr>
        <w:t>DUNG</w:t>
      </w:r>
      <w:r>
        <w:rPr>
          <w:b/>
          <w:spacing w:val="-2"/>
          <w:sz w:val="28"/>
        </w:rPr>
        <w:t> </w:t>
      </w:r>
      <w:r>
        <w:rPr>
          <w:b/>
          <w:sz w:val="28"/>
        </w:rPr>
        <w:t>VỤ</w:t>
      </w:r>
      <w:r>
        <w:rPr>
          <w:b/>
          <w:spacing w:val="-2"/>
          <w:sz w:val="28"/>
        </w:rPr>
        <w:t> </w:t>
      </w:r>
      <w:r>
        <w:rPr>
          <w:b/>
          <w:spacing w:val="-5"/>
          <w:sz w:val="28"/>
        </w:rPr>
        <w:t>ÁN:</w:t>
      </w:r>
    </w:p>
    <w:p>
      <w:pPr>
        <w:pStyle w:val="BodyText"/>
        <w:spacing w:before="0"/>
        <w:ind w:left="0"/>
        <w:jc w:val="left"/>
        <w:rPr>
          <w:b/>
          <w:sz w:val="30"/>
        </w:rPr>
      </w:pPr>
    </w:p>
    <w:p>
      <w:pPr>
        <w:pStyle w:val="BodyText"/>
        <w:spacing w:before="217"/>
        <w:ind w:right="282" w:firstLine="720"/>
      </w:pPr>
      <w:r>
        <w:rPr/>
        <w:t>Trong đơn khởi kiện về việc xin ly hôn ngày 20/6/2022, bản tự khai ngày 19/7/2022</w:t>
      </w:r>
      <w:r>
        <w:rPr>
          <w:spacing w:val="13"/>
        </w:rPr>
        <w:t> </w:t>
      </w:r>
      <w:r>
        <w:rPr/>
        <w:t>và</w:t>
      </w:r>
      <w:r>
        <w:rPr>
          <w:spacing w:val="13"/>
        </w:rPr>
        <w:t> </w:t>
      </w:r>
      <w:r>
        <w:rPr/>
        <w:t>tại</w:t>
      </w:r>
      <w:r>
        <w:rPr>
          <w:spacing w:val="13"/>
        </w:rPr>
        <w:t> </w:t>
      </w:r>
      <w:r>
        <w:rPr/>
        <w:t>phiên</w:t>
      </w:r>
      <w:r>
        <w:rPr>
          <w:spacing w:val="15"/>
        </w:rPr>
        <w:t> </w:t>
      </w:r>
      <w:r>
        <w:rPr/>
        <w:t>toà</w:t>
      </w:r>
      <w:r>
        <w:rPr>
          <w:spacing w:val="14"/>
        </w:rPr>
        <w:t> </w:t>
      </w:r>
      <w:r>
        <w:rPr/>
        <w:t>chị</w:t>
      </w:r>
      <w:r>
        <w:rPr>
          <w:spacing w:val="13"/>
        </w:rPr>
        <w:t> </w:t>
      </w:r>
      <w:r>
        <w:rPr/>
        <w:t>Phạm</w:t>
      </w:r>
      <w:r>
        <w:rPr>
          <w:spacing w:val="14"/>
        </w:rPr>
        <w:t> </w:t>
      </w:r>
      <w:r>
        <w:rPr/>
        <w:t>Thị</w:t>
      </w:r>
      <w:r>
        <w:rPr>
          <w:spacing w:val="14"/>
        </w:rPr>
        <w:t> </w:t>
      </w:r>
      <w:r>
        <w:rPr/>
        <w:t>Hương</w:t>
      </w:r>
      <w:r>
        <w:rPr>
          <w:spacing w:val="14"/>
        </w:rPr>
        <w:t> </w:t>
      </w:r>
      <w:r>
        <w:rPr/>
        <w:t>T</w:t>
      </w:r>
      <w:r>
        <w:rPr>
          <w:spacing w:val="13"/>
        </w:rPr>
        <w:t> </w:t>
      </w:r>
      <w:r>
        <w:rPr/>
        <w:t>trình</w:t>
      </w:r>
      <w:r>
        <w:rPr>
          <w:spacing w:val="14"/>
        </w:rPr>
        <w:t> </w:t>
      </w:r>
      <w:r>
        <w:rPr/>
        <w:t>bày:</w:t>
      </w:r>
      <w:r>
        <w:rPr>
          <w:spacing w:val="14"/>
        </w:rPr>
        <w:t> </w:t>
      </w:r>
      <w:r>
        <w:rPr/>
        <w:t>Chị</w:t>
      </w:r>
      <w:r>
        <w:rPr>
          <w:spacing w:val="14"/>
        </w:rPr>
        <w:t> </w:t>
      </w:r>
      <w:r>
        <w:rPr/>
        <w:t>và</w:t>
      </w:r>
      <w:r>
        <w:rPr>
          <w:spacing w:val="13"/>
        </w:rPr>
        <w:t> </w:t>
      </w:r>
      <w:r>
        <w:rPr/>
        <w:t>anh</w:t>
      </w:r>
      <w:r>
        <w:rPr>
          <w:spacing w:val="14"/>
        </w:rPr>
        <w:t> </w:t>
      </w:r>
      <w:r>
        <w:rPr/>
        <w:t>Đinh</w:t>
      </w:r>
      <w:r>
        <w:rPr>
          <w:spacing w:val="14"/>
        </w:rPr>
        <w:t> </w:t>
      </w:r>
      <w:r>
        <w:rPr>
          <w:spacing w:val="-4"/>
        </w:rPr>
        <w:t>Minh</w:t>
      </w:r>
    </w:p>
    <w:p>
      <w:pPr>
        <w:spacing w:after="0"/>
        <w:sectPr>
          <w:footerReference w:type="default" r:id="rId5"/>
          <w:type w:val="continuous"/>
          <w:pgSz w:w="12240" w:h="15840"/>
          <w:pgMar w:footer="1183" w:header="0" w:top="1060" w:bottom="1380" w:left="1600" w:right="680"/>
          <w:pgNumType w:start="1"/>
        </w:sectPr>
      </w:pPr>
    </w:p>
    <w:p>
      <w:pPr>
        <w:pStyle w:val="BodyText"/>
        <w:spacing w:before="74"/>
        <w:ind w:right="281"/>
      </w:pPr>
      <w:r>
        <w:rPr/>
        <w:t>T kết hôn với nhau trên cơ sở hai bên tự nguyện, có đăng ký kết hôn tại Uỷ ban nhân dân xã S, huyện H, tỉnh Quảng Bình vào ngày 19/4/2021. Sau khi kết hôn, vợ chồng sống chung với bố mẹ chồng tại thôn B, xã T, huyện H, tỉnh Quảng Bình. Thời gian đầu vợ chồng chung sống hạnh phúc đến năm 2021 thì vợ chồng phát sinh mâu thuẫn. Nguyên nhân mâu thuẫn là vì trước đây anh T có một đứa con riêng nên vợ chồng thường xuyên cãi vã vì vấn đề con cái, dẫn đến chung sống không hòa hợp, không có tiếng nói chung. Đến cuối năm 2021 chị T đã về nhà ngoại ở thôn Đ, xã S sinh sống. Tháng 9 năm 2021 anh T phạm tội “Tàng trữ trái phép chất ma túy” và đi chấp hành án tại Đội 36, phân trại số 1, Trại giam Bình Điền, xã Bình Điền, tỉnh Thừa Thiên Huế. Vợ chồng sống ly thân từ tháng 9 năm 2021 cho đến nay. Chị T nhận</w:t>
      </w:r>
      <w:r>
        <w:rPr>
          <w:spacing w:val="-2"/>
        </w:rPr>
        <w:t> </w:t>
      </w:r>
      <w:r>
        <w:rPr/>
        <w:t>thấy</w:t>
      </w:r>
      <w:r>
        <w:rPr>
          <w:spacing w:val="-2"/>
        </w:rPr>
        <w:t> </w:t>
      </w:r>
      <w:r>
        <w:rPr/>
        <w:t>hiện</w:t>
      </w:r>
      <w:r>
        <w:rPr>
          <w:spacing w:val="-2"/>
        </w:rPr>
        <w:t> </w:t>
      </w:r>
      <w:r>
        <w:rPr/>
        <w:t>tại</w:t>
      </w:r>
      <w:r>
        <w:rPr>
          <w:spacing w:val="-2"/>
        </w:rPr>
        <w:t> </w:t>
      </w:r>
      <w:r>
        <w:rPr/>
        <w:t>tình</w:t>
      </w:r>
      <w:r>
        <w:rPr>
          <w:spacing w:val="-2"/>
        </w:rPr>
        <w:t> </w:t>
      </w:r>
      <w:r>
        <w:rPr/>
        <w:t>cảm</w:t>
      </w:r>
      <w:r>
        <w:rPr>
          <w:spacing w:val="-2"/>
        </w:rPr>
        <w:t> </w:t>
      </w:r>
      <w:r>
        <w:rPr/>
        <w:t>vợ</w:t>
      </w:r>
      <w:r>
        <w:rPr>
          <w:spacing w:val="-2"/>
        </w:rPr>
        <w:t> </w:t>
      </w:r>
      <w:r>
        <w:rPr/>
        <w:t>chồng</w:t>
      </w:r>
      <w:r>
        <w:rPr>
          <w:spacing w:val="-2"/>
        </w:rPr>
        <w:t> </w:t>
      </w:r>
      <w:r>
        <w:rPr/>
        <w:t>không</w:t>
      </w:r>
      <w:r>
        <w:rPr>
          <w:spacing w:val="-2"/>
        </w:rPr>
        <w:t> </w:t>
      </w:r>
      <w:r>
        <w:rPr/>
        <w:t>còn</w:t>
      </w:r>
      <w:r>
        <w:rPr>
          <w:spacing w:val="-2"/>
        </w:rPr>
        <w:t> </w:t>
      </w:r>
      <w:r>
        <w:rPr/>
        <w:t>nên</w:t>
      </w:r>
      <w:r>
        <w:rPr>
          <w:spacing w:val="-2"/>
        </w:rPr>
        <w:t> </w:t>
      </w:r>
      <w:r>
        <w:rPr/>
        <w:t>có</w:t>
      </w:r>
      <w:r>
        <w:rPr>
          <w:spacing w:val="-2"/>
        </w:rPr>
        <w:t> </w:t>
      </w:r>
      <w:r>
        <w:rPr/>
        <w:t>nguyện</w:t>
      </w:r>
      <w:r>
        <w:rPr>
          <w:spacing w:val="-2"/>
        </w:rPr>
        <w:t> </w:t>
      </w:r>
      <w:r>
        <w:rPr/>
        <w:t>vọng</w:t>
      </w:r>
      <w:r>
        <w:rPr>
          <w:spacing w:val="-2"/>
        </w:rPr>
        <w:t> </w:t>
      </w:r>
      <w:r>
        <w:rPr/>
        <w:t>xin</w:t>
      </w:r>
      <w:r>
        <w:rPr>
          <w:spacing w:val="-2"/>
        </w:rPr>
        <w:t> </w:t>
      </w:r>
      <w:r>
        <w:rPr/>
        <w:t>được</w:t>
      </w:r>
      <w:r>
        <w:rPr>
          <w:spacing w:val="-2"/>
        </w:rPr>
        <w:t> </w:t>
      </w:r>
      <w:r>
        <w:rPr/>
        <w:t>ly</w:t>
      </w:r>
      <w:r>
        <w:rPr>
          <w:spacing w:val="-2"/>
        </w:rPr>
        <w:t> </w:t>
      </w:r>
      <w:r>
        <w:rPr/>
        <w:t>hôn với anh Đinh Minh T.</w:t>
      </w:r>
    </w:p>
    <w:p>
      <w:pPr>
        <w:pStyle w:val="BodyText"/>
        <w:ind w:right="280" w:firstLine="720"/>
      </w:pPr>
      <w:r>
        <w:rPr/>
        <w:t>Về con chung: Theo lời trình bày của chị T vợ chồng có 01 con chung tên là Phạm Sỹ N, sinh ngày: 12/5/2022 hiện đang sống cùng chị T. Nguyện vọng của chị</w:t>
      </w:r>
      <w:r>
        <w:rPr>
          <w:spacing w:val="40"/>
        </w:rPr>
        <w:t> </w:t>
      </w:r>
      <w:r>
        <w:rPr/>
        <w:t>T xin được nuôi con và không yêu cầu anh Đinh Minh T cấp dưỡng tiền nuôi con hàng tháng.</w:t>
      </w:r>
    </w:p>
    <w:p>
      <w:pPr>
        <w:pStyle w:val="BodyText"/>
        <w:ind w:right="281" w:firstLine="720"/>
      </w:pPr>
      <w:r>
        <w:rPr/>
        <w:t>Về tài sản và công nợ chung của vợ chồng: Theo lời trình bày của chị T vợ chồng không có nên không yêu cầu Toà án xem xét.</w:t>
      </w:r>
    </w:p>
    <w:p>
      <w:pPr>
        <w:pStyle w:val="BodyText"/>
        <w:ind w:right="281" w:firstLine="790"/>
      </w:pPr>
      <w:r>
        <w:rPr/>
        <w:t>Sau khi thụ lý vụ án, Toà án nhân dân huyện Tuyên Hoá đã triệu tập các bên đương sự đến tại Toà án để lấy lời khai, theo chị Phạm Thị Hương T cho biết anh Đinh Minh T hiện đang chấp hành hình phạt tù về tội “Tàng trữ trái phép chất ma túy” tại đội 36, phân trại số 1, Trại giam Bình Điền, xã Bình Điền, tỉnh Thừa Thiên Huế nên Toà án không thể thực hiện việc hoà giải cho các đương sự được.</w:t>
      </w:r>
    </w:p>
    <w:p>
      <w:pPr>
        <w:pStyle w:val="BodyText"/>
        <w:ind w:right="281" w:firstLine="720"/>
      </w:pPr>
      <w:r>
        <w:rPr/>
        <w:t>Ngày 03/8/2022 Tòa án nhân dân huyện Tuyên Hóa có Công văn số 818/2022/CV-TA ngày 03/8/2022 về việc ủy thác thu thập chứng cứ cho đội 36,</w:t>
      </w:r>
      <w:r>
        <w:rPr>
          <w:spacing w:val="40"/>
        </w:rPr>
        <w:t> </w:t>
      </w:r>
      <w:r>
        <w:rPr/>
        <w:t>phân trại số 1, Trại giam Bình Điền, xã Bình Điền, tỉnh Thừa Thiên Huế.</w:t>
      </w:r>
    </w:p>
    <w:p>
      <w:pPr>
        <w:pStyle w:val="BodyText"/>
        <w:ind w:right="101" w:firstLine="720"/>
      </w:pPr>
      <w:r>
        <w:rPr/>
        <w:t>Đến ngày 23/8/2022 Tòa án nhận được bản tự khai của anh Đinh Minh T có xác nhận của Trại Giam Bình Điền, tỉnh Thừa Thiên Huê. Tại bản tự khai ngày 16/8/2022 anh Đinh Minh T trình bày: Anh và chị T kết hôn trên cơ sở tự nguyện, đăng ký kết hôn tại UBND xã S vào năm 2021. Quá trình chung sống sau khi kết hôn hai vợ chồng không có mâu thuẫn gì, anh T nhận thấy tình cảm vợ chồng vẫn còn nên việc chị T</w:t>
      </w:r>
      <w:r>
        <w:rPr>
          <w:spacing w:val="40"/>
        </w:rPr>
        <w:t> </w:t>
      </w:r>
      <w:r>
        <w:rPr/>
        <w:t>làm đơn xin hôn anh T không đồng ý. Anh T cho biết đến ngày 01/9/2022 anh T chấp hành xong hình phạt tù và được trở về địa phương, vì vậy anh T có nguyện vọng sau khi anh T chấp hành hình phạt tù trở về địa phương vào ngày 01/9/2022 thì mới giải quyết vấn đề ly hôn với chị T. Về con chung: Anh T trình bày vợ chồng có một đứa con chung tên là Phạm Sỹ N, sinh năm: 2022. Anh T không đồng ý để chị T nuôi con vì anh T nhận thấy tình cảm vợ chồng vẫn còn và không đồng ý ly hôn.Về tài sản chung và nợ chung: Vợ chồng không có tài sản chung và nợ chung.</w:t>
      </w:r>
    </w:p>
    <w:p>
      <w:pPr>
        <w:spacing w:after="0"/>
        <w:sectPr>
          <w:pgSz w:w="12240" w:h="15840"/>
          <w:pgMar w:header="0" w:footer="1183" w:top="1060" w:bottom="1380" w:left="1600" w:right="680"/>
        </w:sectPr>
      </w:pPr>
    </w:p>
    <w:p>
      <w:pPr>
        <w:pStyle w:val="BodyText"/>
        <w:spacing w:before="74"/>
        <w:ind w:right="101" w:firstLine="720"/>
      </w:pPr>
      <w:r>
        <w:rPr/>
        <w:t>Sau thời gian anh Đinh Minh T chấp hành xong án phạt tù trở về địa phương, Tòa án huyện T Hóa đã thông báo cho các bên đương sự đến tại Tòa án để tiếp cận, công khai chứng cứ và hòa giải. Tuy nhiên các lần triệu tập chỉ có mặt chị T, anh T vắng</w:t>
      </w:r>
      <w:r>
        <w:rPr>
          <w:spacing w:val="-2"/>
        </w:rPr>
        <w:t> </w:t>
      </w:r>
      <w:r>
        <w:rPr/>
        <w:t>mặt</w:t>
      </w:r>
      <w:r>
        <w:rPr>
          <w:spacing w:val="-2"/>
        </w:rPr>
        <w:t> </w:t>
      </w:r>
      <w:r>
        <w:rPr/>
        <w:t>không</w:t>
      </w:r>
      <w:r>
        <w:rPr>
          <w:spacing w:val="-2"/>
        </w:rPr>
        <w:t> </w:t>
      </w:r>
      <w:r>
        <w:rPr/>
        <w:t>rõ</w:t>
      </w:r>
      <w:r>
        <w:rPr>
          <w:spacing w:val="-2"/>
        </w:rPr>
        <w:t> </w:t>
      </w:r>
      <w:r>
        <w:rPr/>
        <w:t>lý</w:t>
      </w:r>
      <w:r>
        <w:rPr>
          <w:spacing w:val="-2"/>
        </w:rPr>
        <w:t> </w:t>
      </w:r>
      <w:r>
        <w:rPr/>
        <w:t>do.</w:t>
      </w:r>
      <w:r>
        <w:rPr>
          <w:spacing w:val="-2"/>
        </w:rPr>
        <w:t> </w:t>
      </w:r>
      <w:r>
        <w:rPr/>
        <w:t>Ngày</w:t>
      </w:r>
      <w:r>
        <w:rPr>
          <w:spacing w:val="-2"/>
        </w:rPr>
        <w:t> </w:t>
      </w:r>
      <w:r>
        <w:rPr/>
        <w:t>06/10/2022</w:t>
      </w:r>
      <w:r>
        <w:rPr>
          <w:spacing w:val="-2"/>
        </w:rPr>
        <w:t> </w:t>
      </w:r>
      <w:r>
        <w:rPr/>
        <w:t>Tòa</w:t>
      </w:r>
      <w:r>
        <w:rPr>
          <w:spacing w:val="-2"/>
        </w:rPr>
        <w:t> </w:t>
      </w:r>
      <w:r>
        <w:rPr/>
        <w:t>án</w:t>
      </w:r>
      <w:r>
        <w:rPr>
          <w:spacing w:val="-2"/>
        </w:rPr>
        <w:t> </w:t>
      </w:r>
      <w:r>
        <w:rPr/>
        <w:t>nhân</w:t>
      </w:r>
      <w:r>
        <w:rPr>
          <w:spacing w:val="-2"/>
        </w:rPr>
        <w:t> </w:t>
      </w:r>
      <w:r>
        <w:rPr/>
        <w:t>dân</w:t>
      </w:r>
      <w:r>
        <w:rPr>
          <w:spacing w:val="-2"/>
        </w:rPr>
        <w:t> </w:t>
      </w:r>
      <w:r>
        <w:rPr/>
        <w:t>huyện</w:t>
      </w:r>
      <w:r>
        <w:rPr>
          <w:spacing w:val="-2"/>
        </w:rPr>
        <w:t> </w:t>
      </w:r>
      <w:r>
        <w:rPr/>
        <w:t>Tuyên</w:t>
      </w:r>
      <w:r>
        <w:rPr>
          <w:spacing w:val="-2"/>
        </w:rPr>
        <w:t> </w:t>
      </w:r>
      <w:r>
        <w:rPr/>
        <w:t>Hóa</w:t>
      </w:r>
      <w:r>
        <w:rPr>
          <w:spacing w:val="-2"/>
        </w:rPr>
        <w:t> </w:t>
      </w:r>
      <w:r>
        <w:rPr/>
        <w:t>đã</w:t>
      </w:r>
      <w:r>
        <w:rPr>
          <w:spacing w:val="-2"/>
        </w:rPr>
        <w:t> </w:t>
      </w:r>
      <w:r>
        <w:rPr/>
        <w:t>phối hợp với UBND xã T trực tiếp đến tại nhà anh Đinh Minh T tại thôn B, xã T để xác minh, thu thập chứng cứ. Tuy nhiên anh T vắng mặt tại địa phương, Tòa án đã lấy lời khai của ông Đinh Xuân T (bố của anh Đinh Minh T), ông T cho biết thông tin: Anh T và chị T kết hôn</w:t>
      </w:r>
      <w:r>
        <w:rPr>
          <w:spacing w:val="-1"/>
        </w:rPr>
        <w:t> </w:t>
      </w:r>
      <w:r>
        <w:rPr/>
        <w:t>vào năm 2021, sau</w:t>
      </w:r>
      <w:r>
        <w:rPr>
          <w:spacing w:val="-1"/>
        </w:rPr>
        <w:t> </w:t>
      </w:r>
      <w:r>
        <w:rPr/>
        <w:t>khi kết hôn vợ</w:t>
      </w:r>
      <w:r>
        <w:rPr>
          <w:spacing w:val="-1"/>
        </w:rPr>
        <w:t> </w:t>
      </w:r>
      <w:r>
        <w:rPr/>
        <w:t>chồng về chung sống</w:t>
      </w:r>
      <w:r>
        <w:rPr>
          <w:spacing w:val="-1"/>
        </w:rPr>
        <w:t> </w:t>
      </w:r>
      <w:r>
        <w:rPr/>
        <w:t>cùng gia đình ông ở thôn B, xã T. Hai vợ chồng chung sống với nhau được khoảng 05 tháng thì anh T phải đi chấp hành án tại Trại Giam Bình Điền vì tội “Tàng trữ trái phép chất ma túy”. Đến ngày 02/9/2022 thì anh T chấp hành án xong, trở về địa phương cùng gia đình. Sau khi trở về địa phương do anh T không có việc làm nên đi làm ăn ở Miền Nam. Gia đình nhận được hai giấy triệu tập của Tòa án triệu tập anh T đến Tòa án để giải quyết việc ly hôn với chị T, gia đình đã báo cho anh T biết nhưng do điều kiện công việc ở xa nên anh T không thể về được. Anh T có cho gia đình biết là đồng ý ly hôn với chị T và đồng ý để Tòa án xét xử vắng mặt vì tình cảm vợ chồng không còn nữa. Hai vợ chồng có một đứa con chung tên là Phạm Sỹ N, sinh ngày: 12/5/2022 hiện đang sống cùng chị T. Việc giao con cho ai nuôi dưỡng thì gia đình đề nghị Tòa án</w:t>
      </w:r>
      <w:r>
        <w:rPr>
          <w:spacing w:val="40"/>
        </w:rPr>
        <w:t> </w:t>
      </w:r>
      <w:r>
        <w:rPr/>
        <w:t>giải quyết theo quy định của pháp luật. Tài sản chung và nợ chung của vợ chồng: Không có.</w:t>
      </w:r>
    </w:p>
    <w:p>
      <w:pPr>
        <w:pStyle w:val="BodyText"/>
        <w:ind w:right="101" w:firstLine="720"/>
      </w:pPr>
      <w:r>
        <w:rPr/>
        <w:t>Toà án nhân dân huyện Tuyên Hoá đã ra Quyết định đưa vụ án ra xét xử theo quy định của pháp luật. Tại phiên toà nguyên đơn chị Phạm Thị Hương T có mặt và vẫn giữ nguyên yêu cầu ly hôn với anh Đinh Minh T vì mâu thuẫn vợ chồng đã trầm trọng,</w:t>
      </w:r>
      <w:r>
        <w:rPr>
          <w:spacing w:val="-1"/>
        </w:rPr>
        <w:t> </w:t>
      </w:r>
      <w:r>
        <w:rPr/>
        <w:t>vợ</w:t>
      </w:r>
      <w:r>
        <w:rPr>
          <w:spacing w:val="-1"/>
        </w:rPr>
        <w:t> </w:t>
      </w:r>
      <w:r>
        <w:rPr/>
        <w:t>chồng</w:t>
      </w:r>
      <w:r>
        <w:rPr>
          <w:spacing w:val="-1"/>
        </w:rPr>
        <w:t> </w:t>
      </w:r>
      <w:r>
        <w:rPr/>
        <w:t>đã</w:t>
      </w:r>
      <w:r>
        <w:rPr>
          <w:spacing w:val="-1"/>
        </w:rPr>
        <w:t> </w:t>
      </w:r>
      <w:r>
        <w:rPr/>
        <w:t>sống</w:t>
      </w:r>
      <w:r>
        <w:rPr>
          <w:spacing w:val="-1"/>
        </w:rPr>
        <w:t> </w:t>
      </w:r>
      <w:r>
        <w:rPr/>
        <w:t>ly</w:t>
      </w:r>
      <w:r>
        <w:rPr>
          <w:spacing w:val="-1"/>
        </w:rPr>
        <w:t> </w:t>
      </w:r>
      <w:r>
        <w:rPr/>
        <w:t>thân</w:t>
      </w:r>
      <w:r>
        <w:rPr>
          <w:spacing w:val="-1"/>
        </w:rPr>
        <w:t> </w:t>
      </w:r>
      <w:r>
        <w:rPr/>
        <w:t>với</w:t>
      </w:r>
      <w:r>
        <w:rPr>
          <w:spacing w:val="-1"/>
        </w:rPr>
        <w:t> </w:t>
      </w:r>
      <w:r>
        <w:rPr/>
        <w:t>nhau</w:t>
      </w:r>
      <w:r>
        <w:rPr>
          <w:spacing w:val="-1"/>
        </w:rPr>
        <w:t> </w:t>
      </w:r>
      <w:r>
        <w:rPr/>
        <w:t>từ</w:t>
      </w:r>
      <w:r>
        <w:rPr>
          <w:spacing w:val="-1"/>
        </w:rPr>
        <w:t> </w:t>
      </w:r>
      <w:r>
        <w:rPr/>
        <w:t>năm</w:t>
      </w:r>
      <w:r>
        <w:rPr>
          <w:spacing w:val="-1"/>
        </w:rPr>
        <w:t> </w:t>
      </w:r>
      <w:r>
        <w:rPr/>
        <w:t>2021</w:t>
      </w:r>
      <w:r>
        <w:rPr>
          <w:spacing w:val="-1"/>
        </w:rPr>
        <w:t> </w:t>
      </w:r>
      <w:r>
        <w:rPr/>
        <w:t>cho</w:t>
      </w:r>
      <w:r>
        <w:rPr>
          <w:spacing w:val="-1"/>
        </w:rPr>
        <w:t> </w:t>
      </w:r>
      <w:r>
        <w:rPr/>
        <w:t>đến</w:t>
      </w:r>
      <w:r>
        <w:rPr>
          <w:spacing w:val="-1"/>
        </w:rPr>
        <w:t> </w:t>
      </w:r>
      <w:r>
        <w:rPr/>
        <w:t>nay,</w:t>
      </w:r>
      <w:r>
        <w:rPr>
          <w:spacing w:val="-1"/>
        </w:rPr>
        <w:t> </w:t>
      </w:r>
      <w:r>
        <w:rPr/>
        <w:t>tình</w:t>
      </w:r>
      <w:r>
        <w:rPr>
          <w:spacing w:val="-1"/>
        </w:rPr>
        <w:t> </w:t>
      </w:r>
      <w:r>
        <w:rPr/>
        <w:t>cảm</w:t>
      </w:r>
      <w:r>
        <w:rPr>
          <w:spacing w:val="-1"/>
        </w:rPr>
        <w:t> </w:t>
      </w:r>
      <w:r>
        <w:rPr/>
        <w:t>vợ</w:t>
      </w:r>
      <w:r>
        <w:rPr>
          <w:spacing w:val="-1"/>
        </w:rPr>
        <w:t> </w:t>
      </w:r>
      <w:r>
        <w:rPr/>
        <w:t>chồng không còn, nên không thể hàn gắn trở lại. Phía bị đơn anh Đinh Minh T vắng mặt tại phiên tòa.</w:t>
      </w:r>
    </w:p>
    <w:p>
      <w:pPr>
        <w:pStyle w:val="BodyText"/>
        <w:ind w:right="101" w:firstLine="720"/>
      </w:pPr>
      <w:r>
        <w:rPr/>
        <w:t>Kiểm sát viên đại diện Viện Kiểm sát nhân dân huyện Tuyên Hóa, tỉnh Quảng Bình phát biểu tại phiên tòa đối với Thẩm phán và Thư ký trong quá trình giải quyết</w:t>
      </w:r>
      <w:r>
        <w:rPr>
          <w:spacing w:val="40"/>
        </w:rPr>
        <w:t> </w:t>
      </w:r>
      <w:r>
        <w:rPr/>
        <w:t>vụ án đã tuân thủ theo các quy định của pháp luật và tại phiên tòa Hội đồng xét xử đã đảm bảo thực hiện đúng và đủ thành phần theo quy định của pháp luật về tố tụng dân sự. Tại phiên tòa hôm nay bị đơn anh Đinh Minh T vắng mặt tại phiên tòa lần thứ hai, xét tình cảm vợ chồng không còn, vì vậy đề nghị Hội đồng xét xử áp dụng khoản 1 Điều 51, khoản 1 Điều 56 Luật Hôn nhân và gia đình; điểm b khoản 2 Điều 227,</w:t>
      </w:r>
      <w:r>
        <w:rPr>
          <w:spacing w:val="40"/>
        </w:rPr>
        <w:t> </w:t>
      </w:r>
      <w:r>
        <w:rPr/>
        <w:t>khoản</w:t>
      </w:r>
      <w:r>
        <w:rPr>
          <w:spacing w:val="-1"/>
        </w:rPr>
        <w:t> </w:t>
      </w:r>
      <w:r>
        <w:rPr/>
        <w:t>3</w:t>
      </w:r>
      <w:r>
        <w:rPr>
          <w:spacing w:val="-1"/>
        </w:rPr>
        <w:t> </w:t>
      </w:r>
      <w:r>
        <w:rPr/>
        <w:t>Điều</w:t>
      </w:r>
      <w:r>
        <w:rPr>
          <w:spacing w:val="-1"/>
        </w:rPr>
        <w:t> </w:t>
      </w:r>
      <w:r>
        <w:rPr/>
        <w:t>228</w:t>
      </w:r>
      <w:r>
        <w:rPr>
          <w:spacing w:val="-1"/>
        </w:rPr>
        <w:t> </w:t>
      </w:r>
      <w:r>
        <w:rPr/>
        <w:t>Bộ</w:t>
      </w:r>
      <w:r>
        <w:rPr>
          <w:spacing w:val="-1"/>
        </w:rPr>
        <w:t> </w:t>
      </w:r>
      <w:r>
        <w:rPr/>
        <w:t>luật tố tụng dân</w:t>
      </w:r>
      <w:r>
        <w:rPr>
          <w:spacing w:val="-1"/>
        </w:rPr>
        <w:t> </w:t>
      </w:r>
      <w:r>
        <w:rPr/>
        <w:t>sự</w:t>
      </w:r>
      <w:r>
        <w:rPr>
          <w:spacing w:val="-1"/>
        </w:rPr>
        <w:t> </w:t>
      </w:r>
      <w:r>
        <w:rPr/>
        <w:t>năm 2015</w:t>
      </w:r>
      <w:r>
        <w:rPr>
          <w:spacing w:val="-1"/>
        </w:rPr>
        <w:t> </w:t>
      </w:r>
      <w:r>
        <w:rPr/>
        <w:t>chấp nhận</w:t>
      </w:r>
      <w:r>
        <w:rPr>
          <w:spacing w:val="-1"/>
        </w:rPr>
        <w:t> </w:t>
      </w:r>
      <w:r>
        <w:rPr/>
        <w:t>yêu</w:t>
      </w:r>
      <w:r>
        <w:rPr>
          <w:spacing w:val="-1"/>
        </w:rPr>
        <w:t> </w:t>
      </w:r>
      <w:r>
        <w:rPr/>
        <w:t>cầu khởi</w:t>
      </w:r>
      <w:r>
        <w:rPr>
          <w:spacing w:val="-1"/>
        </w:rPr>
        <w:t> </w:t>
      </w:r>
      <w:r>
        <w:rPr/>
        <w:t>kiện xin</w:t>
      </w:r>
      <w:r>
        <w:rPr>
          <w:spacing w:val="-1"/>
        </w:rPr>
        <w:t> </w:t>
      </w:r>
      <w:r>
        <w:rPr/>
        <w:t>ly hôn của chị Phạm Thị Hương T. Xử cho: chị Phạm Thị Hương T được ly hôn anh</w:t>
      </w:r>
      <w:r>
        <w:rPr>
          <w:spacing w:val="40"/>
        </w:rPr>
        <w:t> </w:t>
      </w:r>
      <w:r>
        <w:rPr/>
        <w:t>Đinh Minh T. Về con chung: Đề nghị áp dụng Điều 81, Điều 82, Điều 83 và Điều 84 Luật Hôn nhân và gia đình giao con Phạm Sỹ N, sinh ngày: 12/5/2022 cho chị T trực tiếp</w:t>
      </w:r>
      <w:r>
        <w:rPr>
          <w:spacing w:val="-2"/>
        </w:rPr>
        <w:t> </w:t>
      </w:r>
      <w:r>
        <w:rPr/>
        <w:t>chăm</w:t>
      </w:r>
      <w:r>
        <w:rPr>
          <w:spacing w:val="-2"/>
        </w:rPr>
        <w:t> </w:t>
      </w:r>
      <w:r>
        <w:rPr/>
        <w:t>sóc</w:t>
      </w:r>
      <w:r>
        <w:rPr>
          <w:spacing w:val="-2"/>
        </w:rPr>
        <w:t> </w:t>
      </w:r>
      <w:r>
        <w:rPr/>
        <w:t>và</w:t>
      </w:r>
      <w:r>
        <w:rPr>
          <w:spacing w:val="-2"/>
        </w:rPr>
        <w:t> </w:t>
      </w:r>
      <w:r>
        <w:rPr/>
        <w:t>nuôi</w:t>
      </w:r>
      <w:r>
        <w:rPr>
          <w:spacing w:val="-2"/>
        </w:rPr>
        <w:t> </w:t>
      </w:r>
      <w:r>
        <w:rPr/>
        <w:t>dưỡng.</w:t>
      </w:r>
      <w:r>
        <w:rPr>
          <w:spacing w:val="-2"/>
        </w:rPr>
        <w:t> </w:t>
      </w:r>
      <w:r>
        <w:rPr/>
        <w:t>Về</w:t>
      </w:r>
      <w:r>
        <w:rPr>
          <w:spacing w:val="-2"/>
        </w:rPr>
        <w:t> </w:t>
      </w:r>
      <w:r>
        <w:rPr/>
        <w:t>cấp</w:t>
      </w:r>
      <w:r>
        <w:rPr>
          <w:spacing w:val="-2"/>
        </w:rPr>
        <w:t> </w:t>
      </w:r>
      <w:r>
        <w:rPr/>
        <w:t>dưỡng</w:t>
      </w:r>
      <w:r>
        <w:rPr>
          <w:spacing w:val="-2"/>
        </w:rPr>
        <w:t> </w:t>
      </w:r>
      <w:r>
        <w:rPr/>
        <w:t>nuôi</w:t>
      </w:r>
      <w:r>
        <w:rPr>
          <w:spacing w:val="-2"/>
        </w:rPr>
        <w:t> </w:t>
      </w:r>
      <w:r>
        <w:rPr/>
        <w:t>con:</w:t>
      </w:r>
      <w:r>
        <w:rPr>
          <w:spacing w:val="-2"/>
        </w:rPr>
        <w:t> </w:t>
      </w:r>
      <w:r>
        <w:rPr/>
        <w:t>Chị</w:t>
      </w:r>
      <w:r>
        <w:rPr>
          <w:spacing w:val="-2"/>
        </w:rPr>
        <w:t> </w:t>
      </w:r>
      <w:r>
        <w:rPr/>
        <w:t>T</w:t>
      </w:r>
      <w:r>
        <w:rPr>
          <w:spacing w:val="-2"/>
        </w:rPr>
        <w:t> </w:t>
      </w:r>
      <w:r>
        <w:rPr/>
        <w:t>không</w:t>
      </w:r>
      <w:r>
        <w:rPr>
          <w:spacing w:val="-2"/>
        </w:rPr>
        <w:t> </w:t>
      </w:r>
      <w:r>
        <w:rPr/>
        <w:t>yêu</w:t>
      </w:r>
      <w:r>
        <w:rPr>
          <w:spacing w:val="-2"/>
        </w:rPr>
        <w:t> </w:t>
      </w:r>
      <w:r>
        <w:rPr/>
        <w:t>cầu</w:t>
      </w:r>
      <w:r>
        <w:rPr>
          <w:spacing w:val="-2"/>
        </w:rPr>
        <w:t> </w:t>
      </w:r>
      <w:r>
        <w:rPr/>
        <w:t>anh</w:t>
      </w:r>
      <w:r>
        <w:rPr>
          <w:spacing w:val="-2"/>
        </w:rPr>
        <w:t> </w:t>
      </w:r>
      <w:r>
        <w:rPr/>
        <w:t>T</w:t>
      </w:r>
      <w:r>
        <w:rPr>
          <w:spacing w:val="-2"/>
        </w:rPr>
        <w:t> </w:t>
      </w:r>
      <w:r>
        <w:rPr/>
        <w:t>phải cấp dưỡng tiền nuôi con hàng tháng nên đề nghị Hội đồng xét xử không xem xét. Tài sản</w:t>
      </w:r>
      <w:r>
        <w:rPr>
          <w:spacing w:val="25"/>
        </w:rPr>
        <w:t> </w:t>
      </w:r>
      <w:r>
        <w:rPr/>
        <w:t>chung</w:t>
      </w:r>
      <w:r>
        <w:rPr>
          <w:spacing w:val="27"/>
        </w:rPr>
        <w:t> </w:t>
      </w:r>
      <w:r>
        <w:rPr/>
        <w:t>và</w:t>
      </w:r>
      <w:r>
        <w:rPr>
          <w:spacing w:val="28"/>
        </w:rPr>
        <w:t> </w:t>
      </w:r>
      <w:r>
        <w:rPr/>
        <w:t>công</w:t>
      </w:r>
      <w:r>
        <w:rPr>
          <w:spacing w:val="27"/>
        </w:rPr>
        <w:t> </w:t>
      </w:r>
      <w:r>
        <w:rPr/>
        <w:t>nợ</w:t>
      </w:r>
      <w:r>
        <w:rPr>
          <w:spacing w:val="28"/>
        </w:rPr>
        <w:t> </w:t>
      </w:r>
      <w:r>
        <w:rPr/>
        <w:t>chung</w:t>
      </w:r>
      <w:r>
        <w:rPr>
          <w:spacing w:val="27"/>
        </w:rPr>
        <w:t> </w:t>
      </w:r>
      <w:r>
        <w:rPr/>
        <w:t>của</w:t>
      </w:r>
      <w:r>
        <w:rPr>
          <w:spacing w:val="28"/>
        </w:rPr>
        <w:t> </w:t>
      </w:r>
      <w:r>
        <w:rPr/>
        <w:t>vợ</w:t>
      </w:r>
      <w:r>
        <w:rPr>
          <w:spacing w:val="27"/>
        </w:rPr>
        <w:t> </w:t>
      </w:r>
      <w:r>
        <w:rPr/>
        <w:t>chồng:</w:t>
      </w:r>
      <w:r>
        <w:rPr>
          <w:spacing w:val="28"/>
        </w:rPr>
        <w:t> </w:t>
      </w:r>
      <w:r>
        <w:rPr/>
        <w:t>Không</w:t>
      </w:r>
      <w:r>
        <w:rPr>
          <w:spacing w:val="27"/>
        </w:rPr>
        <w:t> </w:t>
      </w:r>
      <w:r>
        <w:rPr/>
        <w:t>có</w:t>
      </w:r>
      <w:r>
        <w:rPr>
          <w:spacing w:val="28"/>
        </w:rPr>
        <w:t> </w:t>
      </w:r>
      <w:r>
        <w:rPr/>
        <w:t>nên</w:t>
      </w:r>
      <w:r>
        <w:rPr>
          <w:spacing w:val="27"/>
        </w:rPr>
        <w:t> </w:t>
      </w:r>
      <w:r>
        <w:rPr/>
        <w:t>đề</w:t>
      </w:r>
      <w:r>
        <w:rPr>
          <w:spacing w:val="28"/>
        </w:rPr>
        <w:t> </w:t>
      </w:r>
      <w:r>
        <w:rPr/>
        <w:t>nghị</w:t>
      </w:r>
      <w:r>
        <w:rPr>
          <w:spacing w:val="27"/>
        </w:rPr>
        <w:t> </w:t>
      </w:r>
      <w:r>
        <w:rPr/>
        <w:t>Hội</w:t>
      </w:r>
      <w:r>
        <w:rPr>
          <w:spacing w:val="28"/>
        </w:rPr>
        <w:t> </w:t>
      </w:r>
      <w:r>
        <w:rPr/>
        <w:t>đồng</w:t>
      </w:r>
      <w:r>
        <w:rPr>
          <w:spacing w:val="27"/>
        </w:rPr>
        <w:t> </w:t>
      </w:r>
      <w:r>
        <w:rPr/>
        <w:t>xét</w:t>
      </w:r>
      <w:r>
        <w:rPr>
          <w:spacing w:val="28"/>
        </w:rPr>
        <w:t> </w:t>
      </w:r>
      <w:r>
        <w:rPr>
          <w:spacing w:val="-5"/>
        </w:rPr>
        <w:t>xử</w:t>
      </w:r>
    </w:p>
    <w:p>
      <w:pPr>
        <w:spacing w:after="0"/>
        <w:sectPr>
          <w:pgSz w:w="12240" w:h="15840"/>
          <w:pgMar w:header="0" w:footer="1183" w:top="1060" w:bottom="1380" w:left="1600" w:right="680"/>
        </w:sectPr>
      </w:pPr>
    </w:p>
    <w:p>
      <w:pPr>
        <w:pStyle w:val="BodyText"/>
        <w:spacing w:before="74"/>
        <w:ind w:right="102"/>
      </w:pPr>
      <w:r>
        <w:rPr/>
        <w:t>không xem xét. Án phí dân sự sơ thẩm chị Phạm Thị Hương T đã nộp số tiền 300.000đồng tại chi cục Thi hành án dân sự huyện Tuyên Hóa, tỉnh Quảng Bình nay phải chịu toàn bộ.</w:t>
      </w:r>
    </w:p>
    <w:p>
      <w:pPr>
        <w:pStyle w:val="BodyText"/>
        <w:spacing w:before="0"/>
        <w:ind w:left="0"/>
        <w:jc w:val="left"/>
        <w:rPr>
          <w:sz w:val="30"/>
        </w:rPr>
      </w:pPr>
    </w:p>
    <w:p>
      <w:pPr>
        <w:spacing w:before="217"/>
        <w:ind w:left="788" w:right="789" w:firstLine="0"/>
        <w:jc w:val="center"/>
        <w:rPr>
          <w:b/>
          <w:sz w:val="28"/>
        </w:rPr>
      </w:pPr>
      <w:r>
        <w:rPr>
          <w:b/>
          <w:sz w:val="28"/>
        </w:rPr>
        <w:t>NHẬN</w:t>
      </w:r>
      <w:r>
        <w:rPr>
          <w:b/>
          <w:spacing w:val="-3"/>
          <w:sz w:val="28"/>
        </w:rPr>
        <w:t> </w:t>
      </w:r>
      <w:r>
        <w:rPr>
          <w:b/>
          <w:sz w:val="28"/>
        </w:rPr>
        <w:t>ĐỊNH</w:t>
      </w:r>
      <w:r>
        <w:rPr>
          <w:b/>
          <w:spacing w:val="-3"/>
          <w:sz w:val="28"/>
        </w:rPr>
        <w:t> </w:t>
      </w:r>
      <w:r>
        <w:rPr>
          <w:b/>
          <w:sz w:val="28"/>
        </w:rPr>
        <w:t>CỦA</w:t>
      </w:r>
      <w:r>
        <w:rPr>
          <w:b/>
          <w:spacing w:val="-3"/>
          <w:sz w:val="28"/>
        </w:rPr>
        <w:t> </w:t>
      </w:r>
      <w:r>
        <w:rPr>
          <w:b/>
          <w:sz w:val="28"/>
        </w:rPr>
        <w:t>TOÀ</w:t>
      </w:r>
      <w:r>
        <w:rPr>
          <w:b/>
          <w:spacing w:val="-1"/>
          <w:sz w:val="28"/>
        </w:rPr>
        <w:t> </w:t>
      </w:r>
      <w:r>
        <w:rPr>
          <w:b/>
          <w:spacing w:val="-5"/>
          <w:sz w:val="28"/>
        </w:rPr>
        <w:t>ÁN:</w:t>
      </w:r>
    </w:p>
    <w:p>
      <w:pPr>
        <w:pStyle w:val="BodyText"/>
        <w:spacing w:before="0"/>
        <w:ind w:left="0"/>
        <w:jc w:val="left"/>
        <w:rPr>
          <w:b/>
          <w:sz w:val="30"/>
        </w:rPr>
      </w:pPr>
    </w:p>
    <w:p>
      <w:pPr>
        <w:pStyle w:val="BodyText"/>
        <w:spacing w:before="217"/>
        <w:ind w:right="101" w:firstLine="630"/>
      </w:pPr>
      <w:r>
        <w:rPr/>
        <w:t>Căn</w:t>
      </w:r>
      <w:r>
        <w:rPr>
          <w:spacing w:val="-1"/>
        </w:rPr>
        <w:t> </w:t>
      </w:r>
      <w:r>
        <w:rPr/>
        <w:t>cứ</w:t>
      </w:r>
      <w:r>
        <w:rPr>
          <w:spacing w:val="-1"/>
        </w:rPr>
        <w:t> </w:t>
      </w:r>
      <w:r>
        <w:rPr/>
        <w:t>vào</w:t>
      </w:r>
      <w:r>
        <w:rPr>
          <w:spacing w:val="-1"/>
        </w:rPr>
        <w:t> </w:t>
      </w:r>
      <w:r>
        <w:rPr/>
        <w:t>các</w:t>
      </w:r>
      <w:r>
        <w:rPr>
          <w:spacing w:val="-1"/>
        </w:rPr>
        <w:t> </w:t>
      </w:r>
      <w:r>
        <w:rPr/>
        <w:t>tài</w:t>
      </w:r>
      <w:r>
        <w:rPr>
          <w:spacing w:val="-1"/>
        </w:rPr>
        <w:t> </w:t>
      </w:r>
      <w:r>
        <w:rPr/>
        <w:t>liệu,</w:t>
      </w:r>
      <w:r>
        <w:rPr>
          <w:spacing w:val="-1"/>
        </w:rPr>
        <w:t> </w:t>
      </w:r>
      <w:r>
        <w:rPr/>
        <w:t>chứng</w:t>
      </w:r>
      <w:r>
        <w:rPr>
          <w:spacing w:val="-1"/>
        </w:rPr>
        <w:t> </w:t>
      </w:r>
      <w:r>
        <w:rPr/>
        <w:t>cứ</w:t>
      </w:r>
      <w:r>
        <w:rPr>
          <w:spacing w:val="-1"/>
        </w:rPr>
        <w:t> </w:t>
      </w:r>
      <w:r>
        <w:rPr/>
        <w:t>có</w:t>
      </w:r>
      <w:r>
        <w:rPr>
          <w:spacing w:val="-1"/>
        </w:rPr>
        <w:t> </w:t>
      </w:r>
      <w:r>
        <w:rPr/>
        <w:t>trong</w:t>
      </w:r>
      <w:r>
        <w:rPr>
          <w:spacing w:val="-1"/>
        </w:rPr>
        <w:t> </w:t>
      </w:r>
      <w:r>
        <w:rPr/>
        <w:t>hồ</w:t>
      </w:r>
      <w:r>
        <w:rPr>
          <w:spacing w:val="-1"/>
        </w:rPr>
        <w:t> </w:t>
      </w:r>
      <w:r>
        <w:rPr/>
        <w:t>sơ</w:t>
      </w:r>
      <w:r>
        <w:rPr>
          <w:spacing w:val="-1"/>
        </w:rPr>
        <w:t> </w:t>
      </w:r>
      <w:r>
        <w:rPr/>
        <w:t>vụ</w:t>
      </w:r>
      <w:r>
        <w:rPr>
          <w:spacing w:val="-1"/>
        </w:rPr>
        <w:t> </w:t>
      </w:r>
      <w:r>
        <w:rPr/>
        <w:t>án</w:t>
      </w:r>
      <w:r>
        <w:rPr>
          <w:spacing w:val="-1"/>
        </w:rPr>
        <w:t> </w:t>
      </w:r>
      <w:r>
        <w:rPr/>
        <w:t>đã</w:t>
      </w:r>
      <w:r>
        <w:rPr>
          <w:spacing w:val="-1"/>
        </w:rPr>
        <w:t> </w:t>
      </w:r>
      <w:r>
        <w:rPr/>
        <w:t>được</w:t>
      </w:r>
      <w:r>
        <w:rPr>
          <w:spacing w:val="-1"/>
        </w:rPr>
        <w:t> </w:t>
      </w:r>
      <w:r>
        <w:rPr/>
        <w:t>thẩm</w:t>
      </w:r>
      <w:r>
        <w:rPr>
          <w:spacing w:val="-1"/>
        </w:rPr>
        <w:t> </w:t>
      </w:r>
      <w:r>
        <w:rPr/>
        <w:t>tra</w:t>
      </w:r>
      <w:r>
        <w:rPr>
          <w:spacing w:val="-1"/>
        </w:rPr>
        <w:t> </w:t>
      </w:r>
      <w:r>
        <w:rPr/>
        <w:t>tại</w:t>
      </w:r>
      <w:r>
        <w:rPr>
          <w:spacing w:val="-1"/>
        </w:rPr>
        <w:t> </w:t>
      </w:r>
      <w:r>
        <w:rPr/>
        <w:t>phiên toà và kết quả tranh luận tại phiên toà, Hội đồng xét xử nhận định:</w:t>
      </w:r>
    </w:p>
    <w:p>
      <w:pPr>
        <w:pStyle w:val="ListParagraph"/>
        <w:numPr>
          <w:ilvl w:val="0"/>
          <w:numId w:val="2"/>
        </w:numPr>
        <w:tabs>
          <w:tab w:pos="1224" w:val="left" w:leader="none"/>
        </w:tabs>
        <w:spacing w:line="240" w:lineRule="auto" w:before="120" w:after="0"/>
        <w:ind w:left="101" w:right="100" w:firstLine="720"/>
        <w:jc w:val="both"/>
        <w:rPr>
          <w:sz w:val="28"/>
        </w:rPr>
      </w:pPr>
      <w:r>
        <w:rPr>
          <w:sz w:val="28"/>
        </w:rPr>
        <w:t>Về quan hệ hôn nhân: Chị Phạm Thị Hương T và anh Đinh Minh T tìm hiểu và kết hôn với nhau trên cơ sở hai bên tự nguyện, không bị ai ép buộc, có đăng ký kết hôn tại Uỷ ban nhân dân xã S theo quy định của pháp luật. Sau khi kết hôn vợ chồng sống chung tại Thôn B, xã T, huyện H, tỉnh Quảng Bình. Thời gian đầu vợ chồng chung sống tình cảm vợ chồng đầm ấm hạnh phúc, nhưng đến năm 2021 thì phát sinh mâu thuẫn. Nguyên nhân mâu thuẫn là do anh T có một đứa con riêng dẫn đến giữa</w:t>
      </w:r>
      <w:r>
        <w:rPr>
          <w:spacing w:val="40"/>
          <w:sz w:val="28"/>
        </w:rPr>
        <w:t> </w:t>
      </w:r>
      <w:r>
        <w:rPr>
          <w:sz w:val="28"/>
        </w:rPr>
        <w:t>chị T và anh T thường xuyên có mâu thuẫn, cuộc sống không hòa hợp, không có tiếng nói chung. Tháng 9 năm 2021 anh T phạm tội “Tàng trữ trái phép chất ma túy” và đi chấp hành án tại Trại giam Bình Điền. Vì vậy hai vợ chồng không thể khắc phục mâu thuẫn, chị T nhận thấy tình cảm vợ chồng thực sự không còn nên chị T có nguyện</w:t>
      </w:r>
      <w:r>
        <w:rPr>
          <w:spacing w:val="40"/>
          <w:sz w:val="28"/>
        </w:rPr>
        <w:t> </w:t>
      </w:r>
      <w:r>
        <w:rPr>
          <w:sz w:val="28"/>
        </w:rPr>
        <w:t>vọng xin được ly hôn với anh Đinh Minh T để ổn định cuộc sống.</w:t>
      </w:r>
    </w:p>
    <w:p>
      <w:pPr>
        <w:pStyle w:val="BodyText"/>
        <w:ind w:right="101" w:firstLine="720"/>
      </w:pPr>
      <w:r>
        <w:rPr/>
        <w:t>Quá trình giải quyết, anh T đã chấp hành xong hình phạt tù trở về địa phương tuy</w:t>
      </w:r>
      <w:r>
        <w:rPr>
          <w:spacing w:val="-1"/>
        </w:rPr>
        <w:t> </w:t>
      </w:r>
      <w:r>
        <w:rPr/>
        <w:t>nhiên</w:t>
      </w:r>
      <w:r>
        <w:rPr>
          <w:spacing w:val="-1"/>
        </w:rPr>
        <w:t> </w:t>
      </w:r>
      <w:r>
        <w:rPr/>
        <w:t>khi</w:t>
      </w:r>
      <w:r>
        <w:rPr>
          <w:spacing w:val="-1"/>
        </w:rPr>
        <w:t> </w:t>
      </w:r>
      <w:r>
        <w:rPr/>
        <w:t>được</w:t>
      </w:r>
      <w:r>
        <w:rPr>
          <w:spacing w:val="-1"/>
        </w:rPr>
        <w:t> </w:t>
      </w:r>
      <w:r>
        <w:rPr/>
        <w:t>Tòa</w:t>
      </w:r>
      <w:r>
        <w:rPr>
          <w:spacing w:val="-1"/>
        </w:rPr>
        <w:t> </w:t>
      </w:r>
      <w:r>
        <w:rPr/>
        <w:t>án</w:t>
      </w:r>
      <w:r>
        <w:rPr>
          <w:spacing w:val="-1"/>
        </w:rPr>
        <w:t> </w:t>
      </w:r>
      <w:r>
        <w:rPr/>
        <w:t>triệu</w:t>
      </w:r>
      <w:r>
        <w:rPr>
          <w:spacing w:val="-1"/>
        </w:rPr>
        <w:t> </w:t>
      </w:r>
      <w:r>
        <w:rPr/>
        <w:t>tập</w:t>
      </w:r>
      <w:r>
        <w:rPr>
          <w:spacing w:val="-1"/>
        </w:rPr>
        <w:t> </w:t>
      </w:r>
      <w:r>
        <w:rPr/>
        <w:t>đến</w:t>
      </w:r>
      <w:r>
        <w:rPr>
          <w:spacing w:val="-1"/>
        </w:rPr>
        <w:t> </w:t>
      </w:r>
      <w:r>
        <w:rPr/>
        <w:t>Tòa</w:t>
      </w:r>
      <w:r>
        <w:rPr>
          <w:spacing w:val="-1"/>
        </w:rPr>
        <w:t> </w:t>
      </w:r>
      <w:r>
        <w:rPr/>
        <w:t>án</w:t>
      </w:r>
      <w:r>
        <w:rPr>
          <w:spacing w:val="-1"/>
        </w:rPr>
        <w:t> </w:t>
      </w:r>
      <w:r>
        <w:rPr/>
        <w:t>để</w:t>
      </w:r>
      <w:r>
        <w:rPr>
          <w:spacing w:val="-1"/>
        </w:rPr>
        <w:t> </w:t>
      </w:r>
      <w:r>
        <w:rPr/>
        <w:t>giải</w:t>
      </w:r>
      <w:r>
        <w:rPr>
          <w:spacing w:val="-1"/>
        </w:rPr>
        <w:t> </w:t>
      </w:r>
      <w:r>
        <w:rPr/>
        <w:t>quyết</w:t>
      </w:r>
      <w:r>
        <w:rPr>
          <w:spacing w:val="-1"/>
        </w:rPr>
        <w:t> </w:t>
      </w:r>
      <w:r>
        <w:rPr/>
        <w:t>thì</w:t>
      </w:r>
      <w:r>
        <w:rPr>
          <w:spacing w:val="-1"/>
        </w:rPr>
        <w:t> </w:t>
      </w:r>
      <w:r>
        <w:rPr/>
        <w:t>anh</w:t>
      </w:r>
      <w:r>
        <w:rPr>
          <w:spacing w:val="-1"/>
        </w:rPr>
        <w:t> </w:t>
      </w:r>
      <w:r>
        <w:rPr/>
        <w:t>T</w:t>
      </w:r>
      <w:r>
        <w:rPr>
          <w:spacing w:val="-1"/>
        </w:rPr>
        <w:t> </w:t>
      </w:r>
      <w:r>
        <w:rPr/>
        <w:t>vắng</w:t>
      </w:r>
      <w:r>
        <w:rPr>
          <w:spacing w:val="-1"/>
        </w:rPr>
        <w:t> </w:t>
      </w:r>
      <w:r>
        <w:rPr/>
        <w:t>mặt</w:t>
      </w:r>
      <w:r>
        <w:rPr>
          <w:spacing w:val="-1"/>
        </w:rPr>
        <w:t> </w:t>
      </w:r>
      <w:r>
        <w:rPr/>
        <w:t>không rõ lý do. Tại phiên toà anh Đinh Minh T vắng mặt tại phiên tòa lần thứ hai mặc dù đã được Tòa án triệu tập hợp lệ.</w:t>
      </w:r>
    </w:p>
    <w:p>
      <w:pPr>
        <w:pStyle w:val="BodyText"/>
        <w:ind w:right="101" w:firstLine="700"/>
      </w:pPr>
      <w:r>
        <w:rPr/>
        <w:t>Xét</w:t>
      </w:r>
      <w:r>
        <w:rPr>
          <w:spacing w:val="-1"/>
        </w:rPr>
        <w:t> </w:t>
      </w:r>
      <w:r>
        <w:rPr/>
        <w:t>tình trạng</w:t>
      </w:r>
      <w:r>
        <w:rPr>
          <w:spacing w:val="-1"/>
        </w:rPr>
        <w:t> </w:t>
      </w:r>
      <w:r>
        <w:rPr/>
        <w:t>vợ</w:t>
      </w:r>
      <w:r>
        <w:rPr>
          <w:spacing w:val="-1"/>
        </w:rPr>
        <w:t> </w:t>
      </w:r>
      <w:r>
        <w:rPr/>
        <w:t>chồng,</w:t>
      </w:r>
      <w:r>
        <w:rPr>
          <w:spacing w:val="-1"/>
        </w:rPr>
        <w:t> </w:t>
      </w:r>
      <w:r>
        <w:rPr/>
        <w:t>Hội</w:t>
      </w:r>
      <w:r>
        <w:rPr>
          <w:spacing w:val="-1"/>
        </w:rPr>
        <w:t> </w:t>
      </w:r>
      <w:r>
        <w:rPr/>
        <w:t>đồng</w:t>
      </w:r>
      <w:r>
        <w:rPr>
          <w:spacing w:val="-1"/>
        </w:rPr>
        <w:t> </w:t>
      </w:r>
      <w:r>
        <w:rPr/>
        <w:t>xét</w:t>
      </w:r>
      <w:r>
        <w:rPr>
          <w:spacing w:val="-1"/>
        </w:rPr>
        <w:t> </w:t>
      </w:r>
      <w:r>
        <w:rPr/>
        <w:t>xử</w:t>
      </w:r>
      <w:r>
        <w:rPr>
          <w:spacing w:val="-1"/>
        </w:rPr>
        <w:t> </w:t>
      </w:r>
      <w:r>
        <w:rPr/>
        <w:t>thấy</w:t>
      </w:r>
      <w:r>
        <w:rPr>
          <w:spacing w:val="-1"/>
        </w:rPr>
        <w:t> </w:t>
      </w:r>
      <w:r>
        <w:rPr/>
        <w:t>rằng</w:t>
      </w:r>
      <w:r>
        <w:rPr>
          <w:spacing w:val="-1"/>
        </w:rPr>
        <w:t> </w:t>
      </w:r>
      <w:r>
        <w:rPr/>
        <w:t>mâu</w:t>
      </w:r>
      <w:r>
        <w:rPr>
          <w:spacing w:val="-1"/>
        </w:rPr>
        <w:t> </w:t>
      </w:r>
      <w:r>
        <w:rPr/>
        <w:t>thuẫn vợ</w:t>
      </w:r>
      <w:r>
        <w:rPr>
          <w:spacing w:val="-1"/>
        </w:rPr>
        <w:t> </w:t>
      </w:r>
      <w:r>
        <w:rPr/>
        <w:t>chồng đã</w:t>
      </w:r>
      <w:r>
        <w:rPr>
          <w:spacing w:val="-1"/>
        </w:rPr>
        <w:t> </w:t>
      </w:r>
      <w:r>
        <w:rPr/>
        <w:t>trầm trọng không khắc phục được, đời sống chung không thể kéo dài, mục đích hôn nhân không đạt được. Vợ chồng sống ly thân với nhau đã lâu, hai bên bỏ mặc không quan tâm lẫn nhau. Hiện tại tình cảm vợ chồng thực sự không còn nếu duy trì cuộc hôn</w:t>
      </w:r>
      <w:r>
        <w:rPr>
          <w:spacing w:val="40"/>
        </w:rPr>
        <w:t> </w:t>
      </w:r>
      <w:r>
        <w:rPr/>
        <w:t>nhân này sẽ không có lợi cho cả hai phía, nguyện vọng xin ly hôn của chị Phạm Thị Hương T là chính đáng. Vì vậy Hội đồng xét xử xét thấy cần chấp nhận và áp dụng khoản 1 Điều 51, khoản 1 Điều 56 Luật Hôn nhân và gia đình; điểm b khoản 2 Điều 227, khoản 3 Điều 228 Bộ luật tố tụng Dân sự xử vắng mặt anh Đinh Minh T và cho chị Phạm Thị Hương T được ly hôn anh Đinh Minh T.</w:t>
      </w:r>
    </w:p>
    <w:p>
      <w:pPr>
        <w:pStyle w:val="ListParagraph"/>
        <w:numPr>
          <w:ilvl w:val="0"/>
          <w:numId w:val="2"/>
        </w:numPr>
        <w:tabs>
          <w:tab w:pos="1231" w:val="left" w:leader="none"/>
        </w:tabs>
        <w:spacing w:line="240" w:lineRule="auto" w:before="120" w:after="0"/>
        <w:ind w:left="101" w:right="101" w:firstLine="719"/>
        <w:jc w:val="both"/>
        <w:rPr>
          <w:sz w:val="28"/>
        </w:rPr>
      </w:pPr>
      <w:r>
        <w:rPr>
          <w:sz w:val="28"/>
        </w:rPr>
        <w:t>Về con chung của vợ chồng: Theo lời trình bày của chị Phạm Thị Hương T và anh Đinh Minh T: Vợ chồng có 01 con chung tên là Phạm Sỹ N, sinh ngày: 12/5/2022. Hiện tại con đang ở cùng chị T. Nguyện vọng của chị T là được trực tiếp nuôi dưỡng, chăm sóc con Phạm Sỹ N. Chị T không yêu cầu anh T phải cấp dưỡng</w:t>
      </w:r>
      <w:r>
        <w:rPr>
          <w:spacing w:val="40"/>
          <w:sz w:val="28"/>
        </w:rPr>
        <w:t> </w:t>
      </w:r>
      <w:r>
        <w:rPr>
          <w:sz w:val="28"/>
        </w:rPr>
        <w:t>tiền nuôi con hàng tháng vì anh T vừa chấp hành án xong chưa có công việc ổn định. Hội</w:t>
      </w:r>
      <w:r>
        <w:rPr>
          <w:spacing w:val="19"/>
          <w:sz w:val="28"/>
        </w:rPr>
        <w:t> </w:t>
      </w:r>
      <w:r>
        <w:rPr>
          <w:sz w:val="28"/>
        </w:rPr>
        <w:t>đồng</w:t>
      </w:r>
      <w:r>
        <w:rPr>
          <w:spacing w:val="19"/>
          <w:sz w:val="28"/>
        </w:rPr>
        <w:t> </w:t>
      </w:r>
      <w:r>
        <w:rPr>
          <w:sz w:val="28"/>
        </w:rPr>
        <w:t>xét</w:t>
      </w:r>
      <w:r>
        <w:rPr>
          <w:spacing w:val="19"/>
          <w:sz w:val="28"/>
        </w:rPr>
        <w:t> </w:t>
      </w:r>
      <w:r>
        <w:rPr>
          <w:sz w:val="28"/>
        </w:rPr>
        <w:t>xử</w:t>
      </w:r>
      <w:r>
        <w:rPr>
          <w:spacing w:val="19"/>
          <w:sz w:val="28"/>
        </w:rPr>
        <w:t> </w:t>
      </w:r>
      <w:r>
        <w:rPr>
          <w:sz w:val="28"/>
        </w:rPr>
        <w:t>xét</w:t>
      </w:r>
      <w:r>
        <w:rPr>
          <w:spacing w:val="19"/>
          <w:sz w:val="28"/>
        </w:rPr>
        <w:t> </w:t>
      </w:r>
      <w:r>
        <w:rPr>
          <w:sz w:val="28"/>
        </w:rPr>
        <w:t>thấy</w:t>
      </w:r>
      <w:r>
        <w:rPr>
          <w:spacing w:val="19"/>
          <w:sz w:val="28"/>
        </w:rPr>
        <w:t> </w:t>
      </w:r>
      <w:r>
        <w:rPr>
          <w:sz w:val="28"/>
        </w:rPr>
        <w:t>cháu</w:t>
      </w:r>
      <w:r>
        <w:rPr>
          <w:spacing w:val="19"/>
          <w:sz w:val="28"/>
        </w:rPr>
        <w:t> </w:t>
      </w:r>
      <w:r>
        <w:rPr>
          <w:sz w:val="28"/>
        </w:rPr>
        <w:t>Phạm</w:t>
      </w:r>
      <w:r>
        <w:rPr>
          <w:spacing w:val="19"/>
          <w:sz w:val="28"/>
        </w:rPr>
        <w:t> </w:t>
      </w:r>
      <w:r>
        <w:rPr>
          <w:sz w:val="28"/>
        </w:rPr>
        <w:t>Sỹ</w:t>
      </w:r>
      <w:r>
        <w:rPr>
          <w:spacing w:val="19"/>
          <w:sz w:val="28"/>
        </w:rPr>
        <w:t> </w:t>
      </w:r>
      <w:r>
        <w:rPr>
          <w:sz w:val="28"/>
        </w:rPr>
        <w:t>N</w:t>
      </w:r>
      <w:r>
        <w:rPr>
          <w:spacing w:val="19"/>
          <w:sz w:val="28"/>
        </w:rPr>
        <w:t> </w:t>
      </w:r>
      <w:r>
        <w:rPr>
          <w:sz w:val="28"/>
        </w:rPr>
        <w:t>còn</w:t>
      </w:r>
      <w:r>
        <w:rPr>
          <w:spacing w:val="19"/>
          <w:sz w:val="28"/>
        </w:rPr>
        <w:t> </w:t>
      </w:r>
      <w:r>
        <w:rPr>
          <w:sz w:val="28"/>
        </w:rPr>
        <w:t>nhỏ</w:t>
      </w:r>
      <w:r>
        <w:rPr>
          <w:spacing w:val="19"/>
          <w:sz w:val="28"/>
        </w:rPr>
        <w:t> </w:t>
      </w:r>
      <w:r>
        <w:rPr>
          <w:sz w:val="28"/>
        </w:rPr>
        <w:t>(dưới</w:t>
      </w:r>
      <w:r>
        <w:rPr>
          <w:spacing w:val="19"/>
          <w:sz w:val="28"/>
        </w:rPr>
        <w:t> </w:t>
      </w:r>
      <w:r>
        <w:rPr>
          <w:sz w:val="28"/>
        </w:rPr>
        <w:t>36</w:t>
      </w:r>
      <w:r>
        <w:rPr>
          <w:spacing w:val="19"/>
          <w:sz w:val="28"/>
        </w:rPr>
        <w:t> </w:t>
      </w:r>
      <w:r>
        <w:rPr>
          <w:sz w:val="28"/>
        </w:rPr>
        <w:t>tháng</w:t>
      </w:r>
      <w:r>
        <w:rPr>
          <w:spacing w:val="19"/>
          <w:sz w:val="28"/>
        </w:rPr>
        <w:t> </w:t>
      </w:r>
      <w:r>
        <w:rPr>
          <w:sz w:val="28"/>
        </w:rPr>
        <w:t>tuổi)</w:t>
      </w:r>
      <w:r>
        <w:rPr>
          <w:spacing w:val="19"/>
          <w:sz w:val="28"/>
        </w:rPr>
        <w:t> </w:t>
      </w:r>
      <w:r>
        <w:rPr>
          <w:sz w:val="28"/>
        </w:rPr>
        <w:t>nên</w:t>
      </w:r>
      <w:r>
        <w:rPr>
          <w:spacing w:val="19"/>
          <w:sz w:val="28"/>
        </w:rPr>
        <w:t> </w:t>
      </w:r>
      <w:r>
        <w:rPr>
          <w:sz w:val="28"/>
        </w:rPr>
        <w:t>nguyện</w:t>
      </w:r>
    </w:p>
    <w:p>
      <w:pPr>
        <w:spacing w:after="0" w:line="240" w:lineRule="auto"/>
        <w:jc w:val="both"/>
        <w:rPr>
          <w:sz w:val="28"/>
        </w:rPr>
        <w:sectPr>
          <w:pgSz w:w="12240" w:h="15840"/>
          <w:pgMar w:header="0" w:footer="1183" w:top="1060" w:bottom="1380" w:left="1600" w:right="680"/>
        </w:sectPr>
      </w:pPr>
    </w:p>
    <w:p>
      <w:pPr>
        <w:pStyle w:val="BodyText"/>
        <w:spacing w:before="74"/>
        <w:ind w:right="101"/>
      </w:pPr>
      <w:r>
        <w:rPr/>
        <w:t>vọng của chị T xin được nuôi con là phù hợp đúng quy định của pháp luật, chị T</w:t>
      </w:r>
      <w:r>
        <w:rPr>
          <w:spacing w:val="40"/>
        </w:rPr>
        <w:t> </w:t>
      </w:r>
      <w:r>
        <w:rPr/>
        <w:t>không yêu cầu anh T phải cấp dưỡng tiền nuôi con hàng tháng nên Hội đồng xét xử không xem xét.Vì vậy Hội đồng xét xử xét thấy cần áp dụng Điều 81, Điều 82, Điều 83 và Điều 84 Luật Hôn nhân và gia đình giao con Phạm Sỹ N cho chị Phạm Thị Hương T trực tiếp nuôi dưỡng, chăm sóc cho đến khi con đủ 18 tuổi.</w:t>
      </w:r>
    </w:p>
    <w:p>
      <w:pPr>
        <w:pStyle w:val="ListParagraph"/>
        <w:numPr>
          <w:ilvl w:val="0"/>
          <w:numId w:val="2"/>
        </w:numPr>
        <w:tabs>
          <w:tab w:pos="1234" w:val="left" w:leader="none"/>
        </w:tabs>
        <w:spacing w:line="240" w:lineRule="auto" w:before="120" w:after="0"/>
        <w:ind w:left="101" w:right="101" w:firstLine="719"/>
        <w:jc w:val="both"/>
        <w:rPr>
          <w:sz w:val="28"/>
        </w:rPr>
      </w:pPr>
      <w:r>
        <w:rPr>
          <w:sz w:val="28"/>
        </w:rPr>
        <w:t>Về tài sản và công nợ chung của vợ chồng: Chị Phạm Thị Hương T và anh Đinh Minh T không có yêu cầu Toà án giải quyết vì vậy Hội đồng xét xử không xem </w:t>
      </w:r>
      <w:r>
        <w:rPr>
          <w:spacing w:val="-4"/>
          <w:sz w:val="28"/>
        </w:rPr>
        <w:t>xét.</w:t>
      </w:r>
    </w:p>
    <w:p>
      <w:pPr>
        <w:pStyle w:val="ListParagraph"/>
        <w:numPr>
          <w:ilvl w:val="0"/>
          <w:numId w:val="2"/>
        </w:numPr>
        <w:tabs>
          <w:tab w:pos="1222" w:val="left" w:leader="none"/>
        </w:tabs>
        <w:spacing w:line="240" w:lineRule="auto" w:before="120" w:after="0"/>
        <w:ind w:left="101" w:right="101" w:firstLine="720"/>
        <w:jc w:val="both"/>
        <w:rPr>
          <w:sz w:val="28"/>
        </w:rPr>
      </w:pPr>
      <w:r>
        <w:rPr>
          <w:sz w:val="28"/>
        </w:rPr>
        <w:t>Về án phí dân sự sơ thẩm: Chị Phạm Thị Hương T đã nộp tạm ứng án phí số tiền 300.000đ tại Chi cục Thi hành án dân sự huyện T Hoá theo biên lai số 0000102 ngày 29 tháng 6 năm 2022 nay phải chịu toàn bộ khoản án phí.</w:t>
      </w:r>
    </w:p>
    <w:p>
      <w:pPr>
        <w:pStyle w:val="BodyText"/>
        <w:ind w:left="731"/>
      </w:pPr>
      <w:r>
        <w:rPr/>
        <w:t>Từ</w:t>
      </w:r>
      <w:r>
        <w:rPr>
          <w:spacing w:val="-1"/>
        </w:rPr>
        <w:t> </w:t>
      </w:r>
      <w:r>
        <w:rPr/>
        <w:t>những căn cứ </w:t>
      </w:r>
      <w:r>
        <w:rPr>
          <w:spacing w:val="-2"/>
        </w:rPr>
        <w:t>trên,</w:t>
      </w:r>
    </w:p>
    <w:p>
      <w:pPr>
        <w:pStyle w:val="BodyText"/>
        <w:spacing w:before="0"/>
        <w:ind w:left="0"/>
        <w:jc w:val="left"/>
        <w:rPr>
          <w:sz w:val="30"/>
        </w:rPr>
      </w:pPr>
    </w:p>
    <w:p>
      <w:pPr>
        <w:spacing w:before="217"/>
        <w:ind w:left="788" w:right="788" w:firstLine="0"/>
        <w:jc w:val="center"/>
        <w:rPr>
          <w:b/>
          <w:sz w:val="28"/>
        </w:rPr>
      </w:pPr>
      <w:r>
        <w:rPr>
          <w:b/>
          <w:sz w:val="28"/>
        </w:rPr>
        <w:t>QUYẾT</w:t>
      </w:r>
      <w:r>
        <w:rPr>
          <w:b/>
          <w:spacing w:val="-2"/>
          <w:sz w:val="28"/>
        </w:rPr>
        <w:t> </w:t>
      </w:r>
      <w:r>
        <w:rPr>
          <w:b/>
          <w:spacing w:val="-4"/>
          <w:sz w:val="28"/>
        </w:rPr>
        <w:t>ĐỊNH</w:t>
      </w:r>
    </w:p>
    <w:p>
      <w:pPr>
        <w:pStyle w:val="BodyText"/>
        <w:spacing w:before="0"/>
        <w:ind w:left="0"/>
        <w:jc w:val="left"/>
        <w:rPr>
          <w:b/>
          <w:sz w:val="30"/>
        </w:rPr>
      </w:pPr>
    </w:p>
    <w:p>
      <w:pPr>
        <w:pStyle w:val="ListParagraph"/>
        <w:numPr>
          <w:ilvl w:val="0"/>
          <w:numId w:val="3"/>
        </w:numPr>
        <w:tabs>
          <w:tab w:pos="1102" w:val="left" w:leader="none"/>
        </w:tabs>
        <w:spacing w:line="240" w:lineRule="auto" w:before="217" w:after="0"/>
        <w:ind w:left="101" w:right="282" w:firstLine="720"/>
        <w:jc w:val="both"/>
        <w:rPr>
          <w:sz w:val="28"/>
        </w:rPr>
      </w:pPr>
      <w:r>
        <w:rPr>
          <w:sz w:val="28"/>
        </w:rPr>
        <w:t>Về</w:t>
      </w:r>
      <w:r>
        <w:rPr>
          <w:spacing w:val="-2"/>
          <w:sz w:val="28"/>
        </w:rPr>
        <w:t> </w:t>
      </w:r>
      <w:r>
        <w:rPr>
          <w:sz w:val="28"/>
        </w:rPr>
        <w:t>quan</w:t>
      </w:r>
      <w:r>
        <w:rPr>
          <w:spacing w:val="-2"/>
          <w:sz w:val="28"/>
        </w:rPr>
        <w:t> </w:t>
      </w:r>
      <w:r>
        <w:rPr>
          <w:sz w:val="28"/>
        </w:rPr>
        <w:t>hệ</w:t>
      </w:r>
      <w:r>
        <w:rPr>
          <w:spacing w:val="-2"/>
          <w:sz w:val="28"/>
        </w:rPr>
        <w:t> </w:t>
      </w:r>
      <w:r>
        <w:rPr>
          <w:sz w:val="28"/>
        </w:rPr>
        <w:t>hôn</w:t>
      </w:r>
      <w:r>
        <w:rPr>
          <w:spacing w:val="-2"/>
          <w:sz w:val="28"/>
        </w:rPr>
        <w:t> </w:t>
      </w:r>
      <w:r>
        <w:rPr>
          <w:sz w:val="28"/>
        </w:rPr>
        <w:t>nhân:</w:t>
      </w:r>
      <w:r>
        <w:rPr>
          <w:spacing w:val="-2"/>
          <w:sz w:val="28"/>
        </w:rPr>
        <w:t> </w:t>
      </w:r>
      <w:r>
        <w:rPr>
          <w:sz w:val="28"/>
        </w:rPr>
        <w:t>Áp</w:t>
      </w:r>
      <w:r>
        <w:rPr>
          <w:spacing w:val="-2"/>
          <w:sz w:val="28"/>
        </w:rPr>
        <w:t> </w:t>
      </w:r>
      <w:r>
        <w:rPr>
          <w:sz w:val="28"/>
        </w:rPr>
        <w:t>dụng</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51,</w:t>
      </w:r>
      <w:r>
        <w:rPr>
          <w:spacing w:val="-2"/>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56</w:t>
      </w:r>
      <w:r>
        <w:rPr>
          <w:spacing w:val="-2"/>
          <w:sz w:val="28"/>
        </w:rPr>
        <w:t> </w:t>
      </w:r>
      <w:r>
        <w:rPr>
          <w:sz w:val="28"/>
        </w:rPr>
        <w:t>Luật</w:t>
      </w:r>
      <w:r>
        <w:rPr>
          <w:spacing w:val="-2"/>
          <w:sz w:val="28"/>
        </w:rPr>
        <w:t> </w:t>
      </w:r>
      <w:r>
        <w:rPr>
          <w:sz w:val="28"/>
        </w:rPr>
        <w:t>Hôn nhân và gia đình, điểm b khoản 2 Điều 227, khoản 3 Điều 228 Bộ luật Tố tụng Dân sự xử vắng mặt anh Đinh Minh T và cho chị Phạm Thị Hương T được ly hôn anh Đinh Minh T.</w:t>
      </w:r>
    </w:p>
    <w:p>
      <w:pPr>
        <w:pStyle w:val="ListParagraph"/>
        <w:numPr>
          <w:ilvl w:val="0"/>
          <w:numId w:val="3"/>
        </w:numPr>
        <w:tabs>
          <w:tab w:pos="1140" w:val="left" w:leader="none"/>
        </w:tabs>
        <w:spacing w:line="240" w:lineRule="auto" w:before="120" w:after="0"/>
        <w:ind w:left="101" w:right="102" w:firstLine="719"/>
        <w:jc w:val="both"/>
        <w:rPr>
          <w:sz w:val="28"/>
        </w:rPr>
      </w:pPr>
      <w:r>
        <w:rPr>
          <w:sz w:val="28"/>
        </w:rPr>
        <w:t>Về con chung: Áp dụng Điều 81, Điều 82, Điều 83 và Điều 84 Luật Hôn</w:t>
      </w:r>
      <w:r>
        <w:rPr>
          <w:spacing w:val="40"/>
          <w:sz w:val="28"/>
        </w:rPr>
        <w:t> </w:t>
      </w:r>
      <w:r>
        <w:rPr>
          <w:sz w:val="28"/>
        </w:rPr>
        <w:t>nhân và gia đình xử: Giao cho chị Phạm Thị Hương T trực tiếp nuôi dưỡng, chăm sóc con Phạm Sỹ N, sinh ngày: 12/5/2022 cho đến khi con Phạm Sỹ N đủ 18 tuổi. Anh Đinh Minh T không phải cấp dưỡng tiền nuôi con hàng tháng.</w:t>
      </w:r>
    </w:p>
    <w:p>
      <w:pPr>
        <w:pStyle w:val="BodyText"/>
        <w:ind w:right="100" w:firstLine="719"/>
      </w:pPr>
      <w:r>
        <w:rPr/>
        <w:t>Không ai được ngăn cản việc đi lại, trông nom, chăm sóc, giáo dục con chung, khi cần thiết vì lợi ích của con, một trong hai bên có quyền làm đơn yêu cầu Toà án thay đổi người trực tiếp nuôi con.</w:t>
      </w:r>
    </w:p>
    <w:p>
      <w:pPr>
        <w:pStyle w:val="ListParagraph"/>
        <w:numPr>
          <w:ilvl w:val="0"/>
          <w:numId w:val="3"/>
        </w:numPr>
        <w:tabs>
          <w:tab w:pos="1124" w:val="left" w:leader="none"/>
        </w:tabs>
        <w:spacing w:line="240" w:lineRule="auto" w:before="120" w:after="0"/>
        <w:ind w:left="1123" w:right="0" w:hanging="303"/>
        <w:jc w:val="both"/>
        <w:rPr>
          <w:sz w:val="28"/>
        </w:rPr>
      </w:pPr>
      <w:r>
        <w:rPr>
          <w:sz w:val="28"/>
        </w:rPr>
        <w:t>Về</w:t>
      </w:r>
      <w:r>
        <w:rPr>
          <w:spacing w:val="21"/>
          <w:sz w:val="28"/>
        </w:rPr>
        <w:t> </w:t>
      </w:r>
      <w:r>
        <w:rPr>
          <w:sz w:val="28"/>
        </w:rPr>
        <w:t>tài</w:t>
      </w:r>
      <w:r>
        <w:rPr>
          <w:spacing w:val="22"/>
          <w:sz w:val="28"/>
        </w:rPr>
        <w:t> </w:t>
      </w:r>
      <w:r>
        <w:rPr>
          <w:sz w:val="28"/>
        </w:rPr>
        <w:t>sản</w:t>
      </w:r>
      <w:r>
        <w:rPr>
          <w:spacing w:val="21"/>
          <w:sz w:val="28"/>
        </w:rPr>
        <w:t> </w:t>
      </w:r>
      <w:r>
        <w:rPr>
          <w:sz w:val="28"/>
        </w:rPr>
        <w:t>và</w:t>
      </w:r>
      <w:r>
        <w:rPr>
          <w:spacing w:val="22"/>
          <w:sz w:val="28"/>
        </w:rPr>
        <w:t> </w:t>
      </w:r>
      <w:r>
        <w:rPr>
          <w:sz w:val="28"/>
        </w:rPr>
        <w:t>công</w:t>
      </w:r>
      <w:r>
        <w:rPr>
          <w:spacing w:val="21"/>
          <w:sz w:val="28"/>
        </w:rPr>
        <w:t> </w:t>
      </w:r>
      <w:r>
        <w:rPr>
          <w:sz w:val="28"/>
        </w:rPr>
        <w:t>nợ</w:t>
      </w:r>
      <w:r>
        <w:rPr>
          <w:spacing w:val="22"/>
          <w:sz w:val="28"/>
        </w:rPr>
        <w:t> </w:t>
      </w:r>
      <w:r>
        <w:rPr>
          <w:sz w:val="28"/>
        </w:rPr>
        <w:t>chung</w:t>
      </w:r>
      <w:r>
        <w:rPr>
          <w:spacing w:val="21"/>
          <w:sz w:val="28"/>
        </w:rPr>
        <w:t> </w:t>
      </w:r>
      <w:r>
        <w:rPr>
          <w:sz w:val="28"/>
        </w:rPr>
        <w:t>của</w:t>
      </w:r>
      <w:r>
        <w:rPr>
          <w:spacing w:val="22"/>
          <w:sz w:val="28"/>
        </w:rPr>
        <w:t> </w:t>
      </w:r>
      <w:r>
        <w:rPr>
          <w:sz w:val="28"/>
        </w:rPr>
        <w:t>vợ</w:t>
      </w:r>
      <w:r>
        <w:rPr>
          <w:spacing w:val="22"/>
          <w:sz w:val="28"/>
        </w:rPr>
        <w:t> </w:t>
      </w:r>
      <w:r>
        <w:rPr>
          <w:sz w:val="28"/>
        </w:rPr>
        <w:t>chồng:</w:t>
      </w:r>
      <w:r>
        <w:rPr>
          <w:spacing w:val="21"/>
          <w:sz w:val="28"/>
        </w:rPr>
        <w:t> </w:t>
      </w:r>
      <w:r>
        <w:rPr>
          <w:sz w:val="28"/>
        </w:rPr>
        <w:t>Chị</w:t>
      </w:r>
      <w:r>
        <w:rPr>
          <w:spacing w:val="22"/>
          <w:sz w:val="28"/>
        </w:rPr>
        <w:t> </w:t>
      </w:r>
      <w:r>
        <w:rPr>
          <w:sz w:val="28"/>
        </w:rPr>
        <w:t>Phạm</w:t>
      </w:r>
      <w:r>
        <w:rPr>
          <w:spacing w:val="21"/>
          <w:sz w:val="28"/>
        </w:rPr>
        <w:t> </w:t>
      </w:r>
      <w:r>
        <w:rPr>
          <w:sz w:val="28"/>
        </w:rPr>
        <w:t>Thị</w:t>
      </w:r>
      <w:r>
        <w:rPr>
          <w:spacing w:val="22"/>
          <w:sz w:val="28"/>
        </w:rPr>
        <w:t> </w:t>
      </w:r>
      <w:r>
        <w:rPr>
          <w:sz w:val="28"/>
        </w:rPr>
        <w:t>Hương</w:t>
      </w:r>
      <w:r>
        <w:rPr>
          <w:spacing w:val="21"/>
          <w:sz w:val="28"/>
        </w:rPr>
        <w:t> </w:t>
      </w:r>
      <w:r>
        <w:rPr>
          <w:sz w:val="28"/>
        </w:rPr>
        <w:t>T</w:t>
      </w:r>
      <w:r>
        <w:rPr>
          <w:spacing w:val="22"/>
          <w:sz w:val="28"/>
        </w:rPr>
        <w:t> </w:t>
      </w:r>
      <w:r>
        <w:rPr>
          <w:sz w:val="28"/>
        </w:rPr>
        <w:t>và</w:t>
      </w:r>
      <w:r>
        <w:rPr>
          <w:spacing w:val="22"/>
          <w:sz w:val="28"/>
        </w:rPr>
        <w:t> </w:t>
      </w:r>
      <w:r>
        <w:rPr>
          <w:spacing w:val="-5"/>
          <w:sz w:val="28"/>
        </w:rPr>
        <w:t>anh</w:t>
      </w:r>
    </w:p>
    <w:p>
      <w:pPr>
        <w:pStyle w:val="BodyText"/>
        <w:spacing w:before="0"/>
      </w:pPr>
      <w:r>
        <w:rPr/>
        <w:t>Đinh</w:t>
      </w:r>
      <w:r>
        <w:rPr>
          <w:spacing w:val="-2"/>
        </w:rPr>
        <w:t> </w:t>
      </w:r>
      <w:r>
        <w:rPr/>
        <w:t>Minh</w:t>
      </w:r>
      <w:r>
        <w:rPr>
          <w:spacing w:val="-2"/>
        </w:rPr>
        <w:t> </w:t>
      </w:r>
      <w:r>
        <w:rPr/>
        <w:t>T</w:t>
      </w:r>
      <w:r>
        <w:rPr>
          <w:spacing w:val="-1"/>
        </w:rPr>
        <w:t> </w:t>
      </w:r>
      <w:r>
        <w:rPr/>
        <w:t>không yêu</w:t>
      </w:r>
      <w:r>
        <w:rPr>
          <w:spacing w:val="-1"/>
        </w:rPr>
        <w:t> </w:t>
      </w:r>
      <w:r>
        <w:rPr/>
        <w:t>cầu</w:t>
      </w:r>
      <w:r>
        <w:rPr>
          <w:spacing w:val="-1"/>
        </w:rPr>
        <w:t> </w:t>
      </w:r>
      <w:r>
        <w:rPr/>
        <w:t>Toà án</w:t>
      </w:r>
      <w:r>
        <w:rPr>
          <w:spacing w:val="-1"/>
        </w:rPr>
        <w:t> </w:t>
      </w:r>
      <w:r>
        <w:rPr/>
        <w:t>giải</w:t>
      </w:r>
      <w:r>
        <w:rPr>
          <w:spacing w:val="-1"/>
        </w:rPr>
        <w:t> </w:t>
      </w:r>
      <w:r>
        <w:rPr/>
        <w:t>quyết. Hội</w:t>
      </w:r>
      <w:r>
        <w:rPr>
          <w:spacing w:val="-2"/>
        </w:rPr>
        <w:t> </w:t>
      </w:r>
      <w:r>
        <w:rPr/>
        <w:t>đồng</w:t>
      </w:r>
      <w:r>
        <w:rPr>
          <w:spacing w:val="-1"/>
        </w:rPr>
        <w:t> </w:t>
      </w:r>
      <w:r>
        <w:rPr/>
        <w:t>xét xử</w:t>
      </w:r>
      <w:r>
        <w:rPr>
          <w:spacing w:val="-1"/>
        </w:rPr>
        <w:t> </w:t>
      </w:r>
      <w:r>
        <w:rPr/>
        <w:t>không</w:t>
      </w:r>
      <w:r>
        <w:rPr>
          <w:spacing w:val="-1"/>
        </w:rPr>
        <w:t> </w:t>
      </w:r>
      <w:r>
        <w:rPr/>
        <w:t>xem </w:t>
      </w:r>
      <w:r>
        <w:rPr>
          <w:spacing w:val="-4"/>
        </w:rPr>
        <w:t>xét.</w:t>
      </w:r>
    </w:p>
    <w:p>
      <w:pPr>
        <w:pStyle w:val="ListParagraph"/>
        <w:numPr>
          <w:ilvl w:val="0"/>
          <w:numId w:val="3"/>
        </w:numPr>
        <w:tabs>
          <w:tab w:pos="1103" w:val="left" w:leader="none"/>
        </w:tabs>
        <w:spacing w:line="240" w:lineRule="auto" w:before="120" w:after="0"/>
        <w:ind w:left="101" w:right="102" w:firstLine="719"/>
        <w:jc w:val="both"/>
        <w:rPr>
          <w:sz w:val="28"/>
        </w:rPr>
      </w:pPr>
      <w:r>
        <w:rPr>
          <w:sz w:val="28"/>
        </w:rPr>
        <w:t>Án</w:t>
      </w:r>
      <w:r>
        <w:rPr>
          <w:spacing w:val="-1"/>
          <w:sz w:val="28"/>
        </w:rPr>
        <w:t> </w:t>
      </w:r>
      <w:r>
        <w:rPr>
          <w:sz w:val="28"/>
        </w:rPr>
        <w:t>phí</w:t>
      </w:r>
      <w:r>
        <w:rPr>
          <w:spacing w:val="-1"/>
          <w:sz w:val="28"/>
        </w:rPr>
        <w:t> </w:t>
      </w:r>
      <w:r>
        <w:rPr>
          <w:sz w:val="28"/>
        </w:rPr>
        <w:t>dân</w:t>
      </w:r>
      <w:r>
        <w:rPr>
          <w:spacing w:val="-1"/>
          <w:sz w:val="28"/>
        </w:rPr>
        <w:t> </w:t>
      </w:r>
      <w:r>
        <w:rPr>
          <w:sz w:val="28"/>
        </w:rPr>
        <w:t>sự</w:t>
      </w:r>
      <w:r>
        <w:rPr>
          <w:spacing w:val="-1"/>
          <w:sz w:val="28"/>
        </w:rPr>
        <w:t> </w:t>
      </w:r>
      <w:r>
        <w:rPr>
          <w:sz w:val="28"/>
        </w:rPr>
        <w:t>sơ</w:t>
      </w:r>
      <w:r>
        <w:rPr>
          <w:spacing w:val="-1"/>
          <w:sz w:val="28"/>
        </w:rPr>
        <w:t> </w:t>
      </w:r>
      <w:r>
        <w:rPr>
          <w:sz w:val="28"/>
        </w:rPr>
        <w:t>thẩm:</w:t>
      </w:r>
      <w:r>
        <w:rPr>
          <w:spacing w:val="-1"/>
          <w:sz w:val="28"/>
        </w:rPr>
        <w:t> </w:t>
      </w:r>
      <w:r>
        <w:rPr>
          <w:sz w:val="28"/>
        </w:rPr>
        <w:t>Chị</w:t>
      </w:r>
      <w:r>
        <w:rPr>
          <w:spacing w:val="-1"/>
          <w:sz w:val="28"/>
        </w:rPr>
        <w:t> </w:t>
      </w:r>
      <w:r>
        <w:rPr>
          <w:sz w:val="28"/>
        </w:rPr>
        <w:t>Phạm</w:t>
      </w:r>
      <w:r>
        <w:rPr>
          <w:spacing w:val="-1"/>
          <w:sz w:val="28"/>
        </w:rPr>
        <w:t> </w:t>
      </w:r>
      <w:r>
        <w:rPr>
          <w:sz w:val="28"/>
        </w:rPr>
        <w:t>Thị</w:t>
      </w:r>
      <w:r>
        <w:rPr>
          <w:spacing w:val="-1"/>
          <w:sz w:val="28"/>
        </w:rPr>
        <w:t> </w:t>
      </w:r>
      <w:r>
        <w:rPr>
          <w:sz w:val="28"/>
        </w:rPr>
        <w:t>Hương</w:t>
      </w:r>
      <w:r>
        <w:rPr>
          <w:spacing w:val="-1"/>
          <w:sz w:val="28"/>
        </w:rPr>
        <w:t> </w:t>
      </w:r>
      <w:r>
        <w:rPr>
          <w:sz w:val="28"/>
        </w:rPr>
        <w:t>T</w:t>
      </w:r>
      <w:r>
        <w:rPr>
          <w:spacing w:val="-1"/>
          <w:sz w:val="28"/>
        </w:rPr>
        <w:t> </w:t>
      </w:r>
      <w:r>
        <w:rPr>
          <w:sz w:val="28"/>
        </w:rPr>
        <w:t>đã</w:t>
      </w:r>
      <w:r>
        <w:rPr>
          <w:spacing w:val="-1"/>
          <w:sz w:val="28"/>
        </w:rPr>
        <w:t> </w:t>
      </w:r>
      <w:r>
        <w:rPr>
          <w:sz w:val="28"/>
        </w:rPr>
        <w:t>nộp</w:t>
      </w:r>
      <w:r>
        <w:rPr>
          <w:spacing w:val="-1"/>
          <w:sz w:val="28"/>
        </w:rPr>
        <w:t> </w:t>
      </w:r>
      <w:r>
        <w:rPr>
          <w:sz w:val="28"/>
        </w:rPr>
        <w:t>tạm</w:t>
      </w:r>
      <w:r>
        <w:rPr>
          <w:spacing w:val="-1"/>
          <w:sz w:val="28"/>
        </w:rPr>
        <w:t> </w:t>
      </w:r>
      <w:r>
        <w:rPr>
          <w:sz w:val="28"/>
        </w:rPr>
        <w:t>ứng</w:t>
      </w:r>
      <w:r>
        <w:rPr>
          <w:spacing w:val="-1"/>
          <w:sz w:val="28"/>
        </w:rPr>
        <w:t> </w:t>
      </w:r>
      <w:r>
        <w:rPr>
          <w:sz w:val="28"/>
        </w:rPr>
        <w:t>án</w:t>
      </w:r>
      <w:r>
        <w:rPr>
          <w:spacing w:val="-1"/>
          <w:sz w:val="28"/>
        </w:rPr>
        <w:t> </w:t>
      </w:r>
      <w:r>
        <w:rPr>
          <w:sz w:val="28"/>
        </w:rPr>
        <w:t>phí</w:t>
      </w:r>
      <w:r>
        <w:rPr>
          <w:spacing w:val="-1"/>
          <w:sz w:val="28"/>
        </w:rPr>
        <w:t> </w:t>
      </w:r>
      <w:r>
        <w:rPr>
          <w:sz w:val="28"/>
        </w:rPr>
        <w:t>số</w:t>
      </w:r>
      <w:r>
        <w:rPr>
          <w:spacing w:val="-1"/>
          <w:sz w:val="28"/>
        </w:rPr>
        <w:t> </w:t>
      </w:r>
      <w:r>
        <w:rPr>
          <w:sz w:val="28"/>
        </w:rPr>
        <w:t>tiền 300.000đ tại Chi cục Thi hành án dân sự huyện T Hoá theo biên lai số 0000102 ngày 29 tháng 6 năm 2022 nay phải chịu 300.000 đồng và được khấu trừ hết số tiền trên. Vậy chị T đã nộp đủ án phí.</w:t>
      </w:r>
    </w:p>
    <w:p>
      <w:pPr>
        <w:pStyle w:val="BodyText"/>
        <w:ind w:right="102" w:firstLine="719"/>
      </w:pPr>
      <w:r>
        <w:rPr/>
        <w:t>Án xử công khai sơ thẩm có mặt nguyên đơn, vắng mặt bị đơn. Tuyên bố nguyên đơn</w:t>
      </w:r>
      <w:r>
        <w:rPr>
          <w:spacing w:val="-1"/>
        </w:rPr>
        <w:t> </w:t>
      </w:r>
      <w:r>
        <w:rPr/>
        <w:t>chị Phạm Thị Hương T có quyền kháng cáo bản án trong thời hạn 15 ngày kể</w:t>
      </w:r>
      <w:r>
        <w:rPr>
          <w:spacing w:val="8"/>
        </w:rPr>
        <w:t> </w:t>
      </w:r>
      <w:r>
        <w:rPr/>
        <w:t>từ</w:t>
      </w:r>
      <w:r>
        <w:rPr>
          <w:spacing w:val="9"/>
        </w:rPr>
        <w:t> </w:t>
      </w:r>
      <w:r>
        <w:rPr/>
        <w:t>ngày</w:t>
      </w:r>
      <w:r>
        <w:rPr>
          <w:spacing w:val="9"/>
        </w:rPr>
        <w:t> </w:t>
      </w:r>
      <w:r>
        <w:rPr/>
        <w:t>xét</w:t>
      </w:r>
      <w:r>
        <w:rPr>
          <w:spacing w:val="8"/>
        </w:rPr>
        <w:t> </w:t>
      </w:r>
      <w:r>
        <w:rPr/>
        <w:t>xử.</w:t>
      </w:r>
      <w:r>
        <w:rPr>
          <w:spacing w:val="9"/>
        </w:rPr>
        <w:t> </w:t>
      </w:r>
      <w:r>
        <w:rPr/>
        <w:t>Riêng</w:t>
      </w:r>
      <w:r>
        <w:rPr>
          <w:spacing w:val="9"/>
        </w:rPr>
        <w:t> </w:t>
      </w:r>
      <w:r>
        <w:rPr/>
        <w:t>anh</w:t>
      </w:r>
      <w:r>
        <w:rPr>
          <w:spacing w:val="9"/>
        </w:rPr>
        <w:t> </w:t>
      </w:r>
      <w:r>
        <w:rPr/>
        <w:t>Đinh</w:t>
      </w:r>
      <w:r>
        <w:rPr>
          <w:spacing w:val="8"/>
        </w:rPr>
        <w:t> </w:t>
      </w:r>
      <w:r>
        <w:rPr/>
        <w:t>Minh</w:t>
      </w:r>
      <w:r>
        <w:rPr>
          <w:spacing w:val="9"/>
        </w:rPr>
        <w:t> </w:t>
      </w:r>
      <w:r>
        <w:rPr/>
        <w:t>T</w:t>
      </w:r>
      <w:r>
        <w:rPr>
          <w:spacing w:val="9"/>
        </w:rPr>
        <w:t> </w:t>
      </w:r>
      <w:r>
        <w:rPr/>
        <w:t>có</w:t>
      </w:r>
      <w:r>
        <w:rPr>
          <w:spacing w:val="8"/>
        </w:rPr>
        <w:t> </w:t>
      </w:r>
      <w:r>
        <w:rPr/>
        <w:t>quyền</w:t>
      </w:r>
      <w:r>
        <w:rPr>
          <w:spacing w:val="9"/>
        </w:rPr>
        <w:t> </w:t>
      </w:r>
      <w:r>
        <w:rPr/>
        <w:t>kháng</w:t>
      </w:r>
      <w:r>
        <w:rPr>
          <w:spacing w:val="9"/>
        </w:rPr>
        <w:t> </w:t>
      </w:r>
      <w:r>
        <w:rPr/>
        <w:t>cáo</w:t>
      </w:r>
      <w:r>
        <w:rPr>
          <w:spacing w:val="9"/>
        </w:rPr>
        <w:t> </w:t>
      </w:r>
      <w:r>
        <w:rPr/>
        <w:t>kể</w:t>
      </w:r>
      <w:r>
        <w:rPr>
          <w:spacing w:val="8"/>
        </w:rPr>
        <w:t> </w:t>
      </w:r>
      <w:r>
        <w:rPr/>
        <w:t>từ</w:t>
      </w:r>
      <w:r>
        <w:rPr>
          <w:spacing w:val="9"/>
        </w:rPr>
        <w:t> </w:t>
      </w:r>
      <w:r>
        <w:rPr/>
        <w:t>ngày</w:t>
      </w:r>
      <w:r>
        <w:rPr>
          <w:spacing w:val="9"/>
        </w:rPr>
        <w:t> </w:t>
      </w:r>
      <w:r>
        <w:rPr/>
        <w:t>nhận</w:t>
      </w:r>
      <w:r>
        <w:rPr>
          <w:spacing w:val="9"/>
        </w:rPr>
        <w:t> </w:t>
      </w:r>
      <w:r>
        <w:rPr>
          <w:spacing w:val="-4"/>
        </w:rPr>
        <w:t>được</w:t>
      </w:r>
    </w:p>
    <w:p>
      <w:pPr>
        <w:spacing w:after="0"/>
        <w:sectPr>
          <w:pgSz w:w="12240" w:h="15840"/>
          <w:pgMar w:header="0" w:footer="1183" w:top="1060" w:bottom="1380" w:left="1600" w:right="680"/>
        </w:sectPr>
      </w:pPr>
    </w:p>
    <w:p>
      <w:pPr>
        <w:pStyle w:val="BodyText"/>
        <w:spacing w:before="74"/>
        <w:jc w:val="left"/>
      </w:pPr>
      <w:r>
        <w:rPr/>
        <w:t>bản</w:t>
      </w:r>
      <w:r>
        <w:rPr>
          <w:spacing w:val="15"/>
        </w:rPr>
        <w:t> </w:t>
      </w:r>
      <w:r>
        <w:rPr/>
        <w:t>sao</w:t>
      </w:r>
      <w:r>
        <w:rPr>
          <w:spacing w:val="18"/>
        </w:rPr>
        <w:t> </w:t>
      </w:r>
      <w:r>
        <w:rPr/>
        <w:t>bản</w:t>
      </w:r>
      <w:r>
        <w:rPr>
          <w:spacing w:val="17"/>
        </w:rPr>
        <w:t> </w:t>
      </w:r>
      <w:r>
        <w:rPr/>
        <w:t>án,</w:t>
      </w:r>
      <w:r>
        <w:rPr>
          <w:spacing w:val="18"/>
        </w:rPr>
        <w:t> </w:t>
      </w:r>
      <w:r>
        <w:rPr/>
        <w:t>hoặc</w:t>
      </w:r>
      <w:r>
        <w:rPr>
          <w:spacing w:val="18"/>
        </w:rPr>
        <w:t> </w:t>
      </w:r>
      <w:r>
        <w:rPr/>
        <w:t>ngày</w:t>
      </w:r>
      <w:r>
        <w:rPr>
          <w:spacing w:val="17"/>
        </w:rPr>
        <w:t> </w:t>
      </w:r>
      <w:r>
        <w:rPr/>
        <w:t>niêm</w:t>
      </w:r>
      <w:r>
        <w:rPr>
          <w:spacing w:val="18"/>
        </w:rPr>
        <w:t> </w:t>
      </w:r>
      <w:r>
        <w:rPr/>
        <w:t>yết</w:t>
      </w:r>
      <w:r>
        <w:rPr>
          <w:spacing w:val="17"/>
        </w:rPr>
        <w:t> </w:t>
      </w:r>
      <w:r>
        <w:rPr/>
        <w:t>bản</w:t>
      </w:r>
      <w:r>
        <w:rPr>
          <w:spacing w:val="18"/>
        </w:rPr>
        <w:t> </w:t>
      </w:r>
      <w:r>
        <w:rPr/>
        <w:t>sao</w:t>
      </w:r>
      <w:r>
        <w:rPr>
          <w:spacing w:val="18"/>
        </w:rPr>
        <w:t> </w:t>
      </w:r>
      <w:r>
        <w:rPr/>
        <w:t>bản</w:t>
      </w:r>
      <w:r>
        <w:rPr>
          <w:spacing w:val="17"/>
        </w:rPr>
        <w:t> </w:t>
      </w:r>
      <w:r>
        <w:rPr/>
        <w:t>án</w:t>
      </w:r>
      <w:r>
        <w:rPr>
          <w:spacing w:val="18"/>
        </w:rPr>
        <w:t> </w:t>
      </w:r>
      <w:r>
        <w:rPr/>
        <w:t>tại</w:t>
      </w:r>
      <w:r>
        <w:rPr>
          <w:spacing w:val="17"/>
        </w:rPr>
        <w:t> </w:t>
      </w:r>
      <w:r>
        <w:rPr/>
        <w:t>trụ</w:t>
      </w:r>
      <w:r>
        <w:rPr>
          <w:spacing w:val="18"/>
        </w:rPr>
        <w:t> </w:t>
      </w:r>
      <w:r>
        <w:rPr/>
        <w:t>sở</w:t>
      </w:r>
      <w:r>
        <w:rPr>
          <w:spacing w:val="18"/>
        </w:rPr>
        <w:t> </w:t>
      </w:r>
      <w:r>
        <w:rPr/>
        <w:t>Uỷ</w:t>
      </w:r>
      <w:r>
        <w:rPr>
          <w:spacing w:val="17"/>
        </w:rPr>
        <w:t> </w:t>
      </w:r>
      <w:r>
        <w:rPr/>
        <w:t>ban</w:t>
      </w:r>
      <w:r>
        <w:rPr>
          <w:spacing w:val="18"/>
        </w:rPr>
        <w:t> </w:t>
      </w:r>
      <w:r>
        <w:rPr/>
        <w:t>nhân</w:t>
      </w:r>
      <w:r>
        <w:rPr>
          <w:spacing w:val="17"/>
        </w:rPr>
        <w:t> </w:t>
      </w:r>
      <w:r>
        <w:rPr/>
        <w:t>dân</w:t>
      </w:r>
      <w:r>
        <w:rPr>
          <w:spacing w:val="18"/>
        </w:rPr>
        <w:t> </w:t>
      </w:r>
      <w:r>
        <w:rPr/>
        <w:t>xã</w:t>
      </w:r>
      <w:r>
        <w:rPr>
          <w:spacing w:val="18"/>
        </w:rPr>
        <w:t> </w:t>
      </w:r>
      <w:r>
        <w:rPr>
          <w:spacing w:val="-5"/>
        </w:rPr>
        <w:t>T,</w:t>
      </w:r>
    </w:p>
    <w:p>
      <w:pPr>
        <w:pStyle w:val="BodyText"/>
        <w:spacing w:before="0"/>
        <w:jc w:val="left"/>
      </w:pPr>
      <w:r>
        <w:rPr/>
        <w:t>huyện</w:t>
      </w:r>
      <w:r>
        <w:rPr>
          <w:spacing w:val="-1"/>
        </w:rPr>
        <w:t> </w:t>
      </w:r>
      <w:r>
        <w:rPr/>
        <w:t>H,</w:t>
      </w:r>
      <w:r>
        <w:rPr>
          <w:spacing w:val="-2"/>
        </w:rPr>
        <w:t> </w:t>
      </w:r>
      <w:r>
        <w:rPr/>
        <w:t>tỉnh</w:t>
      </w:r>
      <w:r>
        <w:rPr>
          <w:spacing w:val="-1"/>
        </w:rPr>
        <w:t> </w:t>
      </w:r>
      <w:r>
        <w:rPr/>
        <w:t>Quảng</w:t>
      </w:r>
      <w:r>
        <w:rPr>
          <w:spacing w:val="-2"/>
        </w:rPr>
        <w:t> </w:t>
      </w:r>
      <w:r>
        <w:rPr/>
        <w:t>Bình</w:t>
      </w:r>
      <w:r>
        <w:rPr>
          <w:spacing w:val="-1"/>
        </w:rPr>
        <w:t> </w:t>
      </w:r>
      <w:r>
        <w:rPr/>
        <w:t>nơi</w:t>
      </w:r>
      <w:r>
        <w:rPr>
          <w:spacing w:val="-1"/>
        </w:rPr>
        <w:t> </w:t>
      </w:r>
      <w:r>
        <w:rPr/>
        <w:t>đăng</w:t>
      </w:r>
      <w:r>
        <w:rPr>
          <w:spacing w:val="-1"/>
        </w:rPr>
        <w:t> </w:t>
      </w:r>
      <w:r>
        <w:rPr/>
        <w:t>ký hộ</w:t>
      </w:r>
      <w:r>
        <w:rPr>
          <w:spacing w:val="-1"/>
        </w:rPr>
        <w:t> </w:t>
      </w:r>
      <w:r>
        <w:rPr/>
        <w:t>khẩu</w:t>
      </w:r>
      <w:r>
        <w:rPr>
          <w:spacing w:val="-1"/>
        </w:rPr>
        <w:t> </w:t>
      </w:r>
      <w:r>
        <w:rPr/>
        <w:t>thường</w:t>
      </w:r>
      <w:r>
        <w:rPr>
          <w:spacing w:val="-1"/>
        </w:rPr>
        <w:t> </w:t>
      </w:r>
      <w:r>
        <w:rPr/>
        <w:t>trú</w:t>
      </w:r>
      <w:r>
        <w:rPr>
          <w:spacing w:val="-1"/>
        </w:rPr>
        <w:t> </w:t>
      </w:r>
      <w:r>
        <w:rPr/>
        <w:t>của</w:t>
      </w:r>
      <w:r>
        <w:rPr>
          <w:spacing w:val="-1"/>
        </w:rPr>
        <w:t> </w:t>
      </w:r>
      <w:r>
        <w:rPr/>
        <w:t>anh</w:t>
      </w:r>
      <w:r>
        <w:rPr>
          <w:spacing w:val="-1"/>
        </w:rPr>
        <w:t> </w:t>
      </w:r>
      <w:r>
        <w:rPr/>
        <w:t>Đinh</w:t>
      </w:r>
      <w:r>
        <w:rPr>
          <w:spacing w:val="-2"/>
        </w:rPr>
        <w:t> </w:t>
      </w:r>
      <w:r>
        <w:rPr/>
        <w:t>Minh</w:t>
      </w:r>
      <w:r>
        <w:rPr>
          <w:spacing w:val="-1"/>
        </w:rPr>
        <w:t> </w:t>
      </w:r>
      <w:r>
        <w:rPr>
          <w:spacing w:val="-5"/>
        </w:rPr>
        <w:t>T.</w:t>
      </w:r>
    </w:p>
    <w:p>
      <w:pPr>
        <w:pStyle w:val="BodyText"/>
        <w:spacing w:before="0"/>
        <w:ind w:left="0"/>
        <w:jc w:val="left"/>
        <w:rPr>
          <w:sz w:val="30"/>
        </w:rPr>
      </w:pPr>
    </w:p>
    <w:p>
      <w:pPr>
        <w:tabs>
          <w:tab w:pos="4235" w:val="left" w:leader="none"/>
        </w:tabs>
        <w:spacing w:before="217"/>
        <w:ind w:left="101"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3"/>
          <w:sz w:val="28"/>
        </w:rPr>
        <w:t> </w:t>
      </w:r>
      <w:r>
        <w:rPr>
          <w:b/>
          <w:sz w:val="28"/>
        </w:rPr>
        <w:t>HỘI</w:t>
      </w:r>
      <w:r>
        <w:rPr>
          <w:b/>
          <w:spacing w:val="-1"/>
          <w:sz w:val="28"/>
        </w:rPr>
        <w:t> </w:t>
      </w:r>
      <w:r>
        <w:rPr>
          <w:b/>
          <w:sz w:val="28"/>
        </w:rPr>
        <w:t>ĐỒNG</w:t>
      </w:r>
      <w:r>
        <w:rPr>
          <w:b/>
          <w:spacing w:val="-1"/>
          <w:sz w:val="28"/>
        </w:rPr>
        <w:t> </w:t>
      </w:r>
      <w:r>
        <w:rPr>
          <w:b/>
          <w:sz w:val="28"/>
        </w:rPr>
        <w:t>XÉT</w:t>
      </w:r>
      <w:r>
        <w:rPr>
          <w:b/>
          <w:spacing w:val="-1"/>
          <w:sz w:val="28"/>
        </w:rPr>
        <w:t> </w:t>
      </w:r>
      <w:r>
        <w:rPr>
          <w:b/>
          <w:sz w:val="28"/>
        </w:rPr>
        <w:t>XỬ</w:t>
      </w:r>
      <w:r>
        <w:rPr>
          <w:b/>
          <w:spacing w:val="-2"/>
          <w:sz w:val="28"/>
        </w:rPr>
        <w:t> </w:t>
      </w:r>
      <w:r>
        <w:rPr>
          <w:b/>
          <w:sz w:val="28"/>
        </w:rPr>
        <w:t>SƠ</w:t>
      </w:r>
      <w:r>
        <w:rPr>
          <w:b/>
          <w:spacing w:val="-1"/>
          <w:sz w:val="28"/>
        </w:rPr>
        <w:t> </w:t>
      </w:r>
      <w:r>
        <w:rPr>
          <w:b/>
          <w:spacing w:val="-4"/>
          <w:sz w:val="28"/>
        </w:rPr>
        <w:t>THẨM</w:t>
      </w:r>
    </w:p>
    <w:p>
      <w:pPr>
        <w:pStyle w:val="ListParagraph"/>
        <w:numPr>
          <w:ilvl w:val="0"/>
          <w:numId w:val="4"/>
        </w:numPr>
        <w:tabs>
          <w:tab w:pos="230" w:val="left" w:leader="none"/>
          <w:tab w:pos="4301" w:val="left" w:leader="none"/>
        </w:tabs>
        <w:spacing w:line="240" w:lineRule="auto" w:before="0" w:after="0"/>
        <w:ind w:left="229" w:right="0" w:hanging="129"/>
        <w:jc w:val="left"/>
        <w:rPr>
          <w:b/>
          <w:sz w:val="28"/>
        </w:rPr>
      </w:pPr>
      <w:r>
        <w:rPr>
          <w:sz w:val="22"/>
        </w:rPr>
        <w:t>TAND</w:t>
      </w:r>
      <w:r>
        <w:rPr>
          <w:spacing w:val="-2"/>
          <w:sz w:val="22"/>
        </w:rPr>
        <w:t> </w:t>
      </w:r>
      <w:r>
        <w:rPr>
          <w:sz w:val="22"/>
        </w:rPr>
        <w:t>tỉnh</w:t>
      </w:r>
      <w:r>
        <w:rPr>
          <w:spacing w:val="-1"/>
          <w:sz w:val="22"/>
        </w:rPr>
        <w:t> </w:t>
      </w:r>
      <w:r>
        <w:rPr>
          <w:sz w:val="22"/>
        </w:rPr>
        <w:t>Quảng</w:t>
      </w:r>
      <w:r>
        <w:rPr>
          <w:spacing w:val="-2"/>
          <w:sz w:val="22"/>
        </w:rPr>
        <w:t> Bình;</w:t>
      </w:r>
      <w:r>
        <w:rPr>
          <w:sz w:val="22"/>
        </w:rPr>
        <w:tab/>
      </w:r>
      <w:r>
        <w:rPr>
          <w:b/>
          <w:sz w:val="28"/>
        </w:rPr>
        <w:t>THẨM</w:t>
      </w:r>
      <w:r>
        <w:rPr>
          <w:b/>
          <w:spacing w:val="-3"/>
          <w:sz w:val="28"/>
        </w:rPr>
        <w:t> </w:t>
      </w:r>
      <w:r>
        <w:rPr>
          <w:b/>
          <w:sz w:val="28"/>
        </w:rPr>
        <w:t>PHÁN</w:t>
      </w:r>
      <w:r>
        <w:rPr>
          <w:b/>
          <w:spacing w:val="-1"/>
          <w:sz w:val="28"/>
        </w:rPr>
        <w:t> </w:t>
      </w:r>
      <w:r>
        <w:rPr>
          <w:b/>
          <w:sz w:val="28"/>
        </w:rPr>
        <w:t>–</w:t>
      </w:r>
      <w:r>
        <w:rPr>
          <w:b/>
          <w:spacing w:val="-1"/>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4"/>
        </w:numPr>
        <w:tabs>
          <w:tab w:pos="230" w:val="left" w:leader="none"/>
        </w:tabs>
        <w:spacing w:line="240" w:lineRule="auto" w:before="0" w:after="0"/>
        <w:ind w:left="229" w:right="0" w:hanging="129"/>
        <w:jc w:val="left"/>
        <w:rPr>
          <w:sz w:val="22"/>
        </w:rPr>
      </w:pPr>
      <w:r>
        <w:rPr>
          <w:sz w:val="22"/>
        </w:rPr>
        <w:t>VKSND</w:t>
      </w:r>
      <w:r>
        <w:rPr>
          <w:spacing w:val="-3"/>
          <w:sz w:val="22"/>
        </w:rPr>
        <w:t> </w:t>
      </w:r>
      <w:r>
        <w:rPr>
          <w:sz w:val="22"/>
        </w:rPr>
        <w:t>huyện</w:t>
      </w:r>
      <w:r>
        <w:rPr>
          <w:spacing w:val="-1"/>
          <w:sz w:val="22"/>
        </w:rPr>
        <w:t> </w:t>
      </w:r>
      <w:r>
        <w:rPr>
          <w:sz w:val="22"/>
        </w:rPr>
        <w:t>Tuyên</w:t>
      </w:r>
      <w:r>
        <w:rPr>
          <w:spacing w:val="-1"/>
          <w:sz w:val="22"/>
        </w:rPr>
        <w:t> </w:t>
      </w:r>
      <w:r>
        <w:rPr>
          <w:spacing w:val="-4"/>
          <w:sz w:val="22"/>
        </w:rPr>
        <w:t>Hoá;</w:t>
      </w:r>
    </w:p>
    <w:p>
      <w:pPr>
        <w:pStyle w:val="ListParagraph"/>
        <w:numPr>
          <w:ilvl w:val="0"/>
          <w:numId w:val="4"/>
        </w:numPr>
        <w:tabs>
          <w:tab w:pos="230" w:val="left" w:leader="none"/>
        </w:tabs>
        <w:spacing w:line="240" w:lineRule="auto" w:before="0" w:after="0"/>
        <w:ind w:left="229" w:right="0" w:hanging="129"/>
        <w:jc w:val="left"/>
        <w:rPr>
          <w:sz w:val="22"/>
        </w:rPr>
      </w:pPr>
      <w:r>
        <w:rPr>
          <w:sz w:val="22"/>
        </w:rPr>
        <w:t>Chi</w:t>
      </w:r>
      <w:r>
        <w:rPr>
          <w:spacing w:val="-1"/>
          <w:sz w:val="22"/>
        </w:rPr>
        <w:t> </w:t>
      </w:r>
      <w:r>
        <w:rPr>
          <w:sz w:val="22"/>
        </w:rPr>
        <w:t>cục</w:t>
      </w:r>
      <w:r>
        <w:rPr>
          <w:spacing w:val="-1"/>
          <w:sz w:val="22"/>
        </w:rPr>
        <w:t> </w:t>
      </w:r>
      <w:r>
        <w:rPr>
          <w:sz w:val="22"/>
        </w:rPr>
        <w:t>THADS</w:t>
      </w:r>
      <w:r>
        <w:rPr>
          <w:spacing w:val="-1"/>
          <w:sz w:val="22"/>
        </w:rPr>
        <w:t> </w:t>
      </w:r>
      <w:r>
        <w:rPr>
          <w:sz w:val="22"/>
        </w:rPr>
        <w:t>huyện</w:t>
      </w:r>
      <w:r>
        <w:rPr>
          <w:spacing w:val="-1"/>
          <w:sz w:val="22"/>
        </w:rPr>
        <w:t> </w:t>
      </w:r>
      <w:r>
        <w:rPr>
          <w:sz w:val="22"/>
        </w:rPr>
        <w:t>Tuyên </w:t>
      </w:r>
      <w:r>
        <w:rPr>
          <w:spacing w:val="-4"/>
          <w:sz w:val="22"/>
        </w:rPr>
        <w:t>Hoá;</w:t>
      </w:r>
    </w:p>
    <w:p>
      <w:pPr>
        <w:pStyle w:val="ListParagraph"/>
        <w:numPr>
          <w:ilvl w:val="0"/>
          <w:numId w:val="4"/>
        </w:numPr>
        <w:tabs>
          <w:tab w:pos="230" w:val="left" w:leader="none"/>
        </w:tabs>
        <w:spacing w:line="240" w:lineRule="auto" w:before="0" w:after="0"/>
        <w:ind w:left="229" w:right="0" w:hanging="129"/>
        <w:jc w:val="left"/>
        <w:rPr>
          <w:sz w:val="22"/>
        </w:rPr>
      </w:pPr>
      <w:r>
        <w:rPr>
          <w:sz w:val="22"/>
        </w:rPr>
        <w:t>Đương</w:t>
      </w:r>
      <w:r>
        <w:rPr>
          <w:spacing w:val="-5"/>
          <w:sz w:val="22"/>
        </w:rPr>
        <w:t> sự;</w:t>
      </w:r>
    </w:p>
    <w:p>
      <w:pPr>
        <w:pStyle w:val="ListParagraph"/>
        <w:numPr>
          <w:ilvl w:val="0"/>
          <w:numId w:val="4"/>
        </w:numPr>
        <w:tabs>
          <w:tab w:pos="230" w:val="left" w:leader="none"/>
        </w:tabs>
        <w:spacing w:line="240" w:lineRule="auto" w:before="0" w:after="0"/>
        <w:ind w:left="229" w:right="0" w:hanging="129"/>
        <w:jc w:val="left"/>
        <w:rPr>
          <w:sz w:val="22"/>
        </w:rPr>
      </w:pPr>
      <w:r>
        <w:rPr>
          <w:sz w:val="22"/>
        </w:rPr>
        <w:t>UBND</w:t>
      </w:r>
      <w:r>
        <w:rPr>
          <w:spacing w:val="-3"/>
          <w:sz w:val="22"/>
        </w:rPr>
        <w:t> </w:t>
      </w:r>
      <w:r>
        <w:rPr>
          <w:sz w:val="22"/>
        </w:rPr>
        <w:t>xã</w:t>
      </w:r>
      <w:r>
        <w:rPr>
          <w:spacing w:val="-1"/>
          <w:sz w:val="22"/>
        </w:rPr>
        <w:t> </w:t>
      </w:r>
      <w:r>
        <w:rPr>
          <w:spacing w:val="-5"/>
          <w:sz w:val="22"/>
        </w:rPr>
        <w:t>S;</w:t>
      </w:r>
    </w:p>
    <w:p>
      <w:pPr>
        <w:pStyle w:val="ListParagraph"/>
        <w:numPr>
          <w:ilvl w:val="0"/>
          <w:numId w:val="4"/>
        </w:numPr>
        <w:tabs>
          <w:tab w:pos="230" w:val="left" w:leader="none"/>
          <w:tab w:pos="6100" w:val="left" w:leader="none"/>
        </w:tabs>
        <w:spacing w:line="240" w:lineRule="auto" w:before="0" w:after="0"/>
        <w:ind w:left="229" w:right="0" w:hanging="129"/>
        <w:jc w:val="left"/>
        <w:rPr>
          <w:b/>
          <w:sz w:val="28"/>
        </w:rPr>
      </w:pPr>
      <w:r>
        <w:rPr>
          <w:sz w:val="22"/>
        </w:rPr>
        <w:t>Lưu</w:t>
      </w:r>
      <w:r>
        <w:rPr>
          <w:spacing w:val="-1"/>
          <w:sz w:val="22"/>
        </w:rPr>
        <w:t> </w:t>
      </w:r>
      <w:r>
        <w:rPr>
          <w:sz w:val="22"/>
        </w:rPr>
        <w:t>hồ sơ</w:t>
      </w:r>
      <w:r>
        <w:rPr>
          <w:spacing w:val="-1"/>
          <w:sz w:val="22"/>
        </w:rPr>
        <w:t> </w:t>
      </w:r>
      <w:r>
        <w:rPr>
          <w:sz w:val="22"/>
        </w:rPr>
        <w:t>vụ </w:t>
      </w:r>
      <w:r>
        <w:rPr>
          <w:spacing w:val="-5"/>
          <w:sz w:val="22"/>
        </w:rPr>
        <w:t>án.</w:t>
      </w:r>
      <w:r>
        <w:rPr>
          <w:sz w:val="22"/>
        </w:rPr>
        <w:tab/>
      </w:r>
      <w:r>
        <w:rPr>
          <w:b/>
          <w:sz w:val="28"/>
        </w:rPr>
        <w:t>ĐÃ</w:t>
      </w:r>
      <w:r>
        <w:rPr>
          <w:b/>
          <w:spacing w:val="-3"/>
          <w:sz w:val="28"/>
        </w:rPr>
        <w:t> </w:t>
      </w:r>
      <w:r>
        <w:rPr>
          <w:b/>
          <w:spacing w:val="-5"/>
          <w:sz w:val="28"/>
        </w:rPr>
        <w:t>KÝ</w:t>
      </w:r>
    </w:p>
    <w:p>
      <w:pPr>
        <w:pStyle w:val="BodyText"/>
        <w:spacing w:before="0"/>
        <w:ind w:left="0"/>
        <w:jc w:val="left"/>
        <w:rPr>
          <w:b/>
          <w:sz w:val="30"/>
        </w:rPr>
      </w:pPr>
    </w:p>
    <w:p>
      <w:pPr>
        <w:pStyle w:val="BodyText"/>
        <w:spacing w:before="0"/>
        <w:ind w:left="0"/>
        <w:jc w:val="left"/>
        <w:rPr>
          <w:b/>
          <w:sz w:val="26"/>
        </w:rPr>
      </w:pPr>
    </w:p>
    <w:p>
      <w:pPr>
        <w:spacing w:before="0"/>
        <w:ind w:left="5561" w:right="0" w:firstLine="0"/>
        <w:jc w:val="left"/>
        <w:rPr>
          <w:b/>
          <w:sz w:val="28"/>
        </w:rPr>
      </w:pPr>
      <w:r>
        <w:rPr>
          <w:b/>
          <w:sz w:val="28"/>
        </w:rPr>
        <w:t>Đoàn</w:t>
      </w:r>
      <w:r>
        <w:rPr>
          <w:b/>
          <w:spacing w:val="-2"/>
          <w:sz w:val="28"/>
        </w:rPr>
        <w:t> </w:t>
      </w:r>
      <w:r>
        <w:rPr>
          <w:b/>
          <w:sz w:val="28"/>
        </w:rPr>
        <w:t>Thị</w:t>
      </w:r>
      <w:r>
        <w:rPr>
          <w:b/>
          <w:spacing w:val="-1"/>
          <w:sz w:val="28"/>
        </w:rPr>
        <w:t> </w:t>
      </w:r>
      <w:r>
        <w:rPr>
          <w:b/>
          <w:sz w:val="28"/>
        </w:rPr>
        <w:t>Bích</w:t>
      </w:r>
      <w:r>
        <w:rPr>
          <w:b/>
          <w:spacing w:val="-1"/>
          <w:sz w:val="28"/>
        </w:rPr>
        <w:t> </w:t>
      </w:r>
      <w:r>
        <w:rPr>
          <w:b/>
          <w:spacing w:val="-4"/>
          <w:sz w:val="28"/>
        </w:rPr>
        <w:t>Thuỷ</w:t>
      </w:r>
    </w:p>
    <w:sectPr>
      <w:pgSz w:w="12240" w:h="15840"/>
      <w:pgMar w:header="0" w:footer="1183" w:top="1060" w:bottom="138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8.694pt;margin-top:721.845581pt;width:12.5pt;height:18.6pt;mso-position-horizontal-relative:page;mso-position-vertical-relative:page;z-index:-15792640" type="#_x0000_t202" id="docshape1" filled="false" stroked="false">
          <v:textbox inset="0,0,0,0">
            <w:txbxContent>
              <w:p>
                <w:pPr>
                  <w:pStyle w:val="BodyText"/>
                  <w:spacing w:before="32"/>
                  <w:ind w:left="60"/>
                  <w:jc w:val="left"/>
                  <w:rPr>
                    <w:rFonts w:ascii="Trebuchet MS"/>
                  </w:rPr>
                </w:pPr>
                <w:r>
                  <w:rPr>
                    <w:rFonts w:ascii="Trebuchet MS"/>
                    <w:w w:val="74"/>
                  </w:rPr>
                  <w:fldChar w:fldCharType="begin"/>
                </w:r>
                <w:r>
                  <w:rPr>
                    <w:rFonts w:ascii="Trebuchet MS"/>
                    <w:w w:val="74"/>
                  </w:rPr>
                  <w:instrText> PAGE </w:instrText>
                </w:r>
                <w:r>
                  <w:rPr>
                    <w:rFonts w:ascii="Trebuchet MS"/>
                    <w:w w:val="74"/>
                  </w:rPr>
                  <w:fldChar w:fldCharType="separate"/>
                </w:r>
                <w:r>
                  <w:rPr>
                    <w:rFonts w:ascii="Trebuchet MS"/>
                    <w:w w:val="74"/>
                  </w:rPr>
                  <w:t>2</w:t>
                </w:r>
                <w:r>
                  <w:rPr>
                    <w:rFonts w:ascii="Trebuchet MS"/>
                    <w:w w:val="7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9" w:hanging="129"/>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4" w:hanging="129"/>
      </w:pPr>
      <w:rPr>
        <w:rFonts w:hint="default"/>
        <w:lang w:val="vi" w:eastAsia="en-US" w:bidi="ar-SA"/>
      </w:rPr>
    </w:lvl>
    <w:lvl w:ilvl="2">
      <w:start w:val="0"/>
      <w:numFmt w:val="bullet"/>
      <w:lvlText w:val="•"/>
      <w:lvlJc w:val="left"/>
      <w:pPr>
        <w:ind w:left="2168" w:hanging="129"/>
      </w:pPr>
      <w:rPr>
        <w:rFonts w:hint="default"/>
        <w:lang w:val="vi" w:eastAsia="en-US" w:bidi="ar-SA"/>
      </w:rPr>
    </w:lvl>
    <w:lvl w:ilvl="3">
      <w:start w:val="0"/>
      <w:numFmt w:val="bullet"/>
      <w:lvlText w:val="•"/>
      <w:lvlJc w:val="left"/>
      <w:pPr>
        <w:ind w:left="3142" w:hanging="129"/>
      </w:pPr>
      <w:rPr>
        <w:rFonts w:hint="default"/>
        <w:lang w:val="vi" w:eastAsia="en-US" w:bidi="ar-SA"/>
      </w:rPr>
    </w:lvl>
    <w:lvl w:ilvl="4">
      <w:start w:val="0"/>
      <w:numFmt w:val="bullet"/>
      <w:lvlText w:val="•"/>
      <w:lvlJc w:val="left"/>
      <w:pPr>
        <w:ind w:left="4116" w:hanging="129"/>
      </w:pPr>
      <w:rPr>
        <w:rFonts w:hint="default"/>
        <w:lang w:val="vi" w:eastAsia="en-US" w:bidi="ar-SA"/>
      </w:rPr>
    </w:lvl>
    <w:lvl w:ilvl="5">
      <w:start w:val="0"/>
      <w:numFmt w:val="bullet"/>
      <w:lvlText w:val="•"/>
      <w:lvlJc w:val="left"/>
      <w:pPr>
        <w:ind w:left="5090" w:hanging="129"/>
      </w:pPr>
      <w:rPr>
        <w:rFonts w:hint="default"/>
        <w:lang w:val="vi" w:eastAsia="en-US" w:bidi="ar-SA"/>
      </w:rPr>
    </w:lvl>
    <w:lvl w:ilvl="6">
      <w:start w:val="0"/>
      <w:numFmt w:val="bullet"/>
      <w:lvlText w:val="•"/>
      <w:lvlJc w:val="left"/>
      <w:pPr>
        <w:ind w:left="6064" w:hanging="129"/>
      </w:pPr>
      <w:rPr>
        <w:rFonts w:hint="default"/>
        <w:lang w:val="vi" w:eastAsia="en-US" w:bidi="ar-SA"/>
      </w:rPr>
    </w:lvl>
    <w:lvl w:ilvl="7">
      <w:start w:val="0"/>
      <w:numFmt w:val="bullet"/>
      <w:lvlText w:val="•"/>
      <w:lvlJc w:val="left"/>
      <w:pPr>
        <w:ind w:left="7038" w:hanging="129"/>
      </w:pPr>
      <w:rPr>
        <w:rFonts w:hint="default"/>
        <w:lang w:val="vi" w:eastAsia="en-US" w:bidi="ar-SA"/>
      </w:rPr>
    </w:lvl>
    <w:lvl w:ilvl="8">
      <w:start w:val="0"/>
      <w:numFmt w:val="bullet"/>
      <w:lvlText w:val="•"/>
      <w:lvlJc w:val="left"/>
      <w:pPr>
        <w:ind w:left="8012" w:hanging="129"/>
      </w:pPr>
      <w:rPr>
        <w:rFonts w:hint="default"/>
        <w:lang w:val="vi" w:eastAsia="en-US" w:bidi="ar-SA"/>
      </w:rPr>
    </w:lvl>
  </w:abstractNum>
  <w:abstractNum w:abstractNumId="2">
    <w:multiLevelType w:val="hybridMultilevel"/>
    <w:lvl w:ilvl="0">
      <w:start w:val="1"/>
      <w:numFmt w:val="decimal"/>
      <w:lvlText w:val="%1."/>
      <w:lvlJc w:val="left"/>
      <w:pPr>
        <w:ind w:left="10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281"/>
      </w:pPr>
      <w:rPr>
        <w:rFonts w:hint="default"/>
        <w:lang w:val="vi" w:eastAsia="en-US" w:bidi="ar-SA"/>
      </w:rPr>
    </w:lvl>
    <w:lvl w:ilvl="2">
      <w:start w:val="0"/>
      <w:numFmt w:val="bullet"/>
      <w:lvlText w:val="•"/>
      <w:lvlJc w:val="left"/>
      <w:pPr>
        <w:ind w:left="2072" w:hanging="281"/>
      </w:pPr>
      <w:rPr>
        <w:rFonts w:hint="default"/>
        <w:lang w:val="vi" w:eastAsia="en-US" w:bidi="ar-SA"/>
      </w:rPr>
    </w:lvl>
    <w:lvl w:ilvl="3">
      <w:start w:val="0"/>
      <w:numFmt w:val="bullet"/>
      <w:lvlText w:val="•"/>
      <w:lvlJc w:val="left"/>
      <w:pPr>
        <w:ind w:left="3058" w:hanging="281"/>
      </w:pPr>
      <w:rPr>
        <w:rFonts w:hint="default"/>
        <w:lang w:val="vi" w:eastAsia="en-US" w:bidi="ar-SA"/>
      </w:rPr>
    </w:lvl>
    <w:lvl w:ilvl="4">
      <w:start w:val="0"/>
      <w:numFmt w:val="bullet"/>
      <w:lvlText w:val="•"/>
      <w:lvlJc w:val="left"/>
      <w:pPr>
        <w:ind w:left="4044" w:hanging="281"/>
      </w:pPr>
      <w:rPr>
        <w:rFonts w:hint="default"/>
        <w:lang w:val="vi" w:eastAsia="en-US" w:bidi="ar-SA"/>
      </w:rPr>
    </w:lvl>
    <w:lvl w:ilvl="5">
      <w:start w:val="0"/>
      <w:numFmt w:val="bullet"/>
      <w:lvlText w:val="•"/>
      <w:lvlJc w:val="left"/>
      <w:pPr>
        <w:ind w:left="5030" w:hanging="281"/>
      </w:pPr>
      <w:rPr>
        <w:rFonts w:hint="default"/>
        <w:lang w:val="vi" w:eastAsia="en-US" w:bidi="ar-SA"/>
      </w:rPr>
    </w:lvl>
    <w:lvl w:ilvl="6">
      <w:start w:val="0"/>
      <w:numFmt w:val="bullet"/>
      <w:lvlText w:val="•"/>
      <w:lvlJc w:val="left"/>
      <w:pPr>
        <w:ind w:left="6016" w:hanging="281"/>
      </w:pPr>
      <w:rPr>
        <w:rFonts w:hint="default"/>
        <w:lang w:val="vi" w:eastAsia="en-US" w:bidi="ar-SA"/>
      </w:rPr>
    </w:lvl>
    <w:lvl w:ilvl="7">
      <w:start w:val="0"/>
      <w:numFmt w:val="bullet"/>
      <w:lvlText w:val="•"/>
      <w:lvlJc w:val="left"/>
      <w:pPr>
        <w:ind w:left="7002" w:hanging="281"/>
      </w:pPr>
      <w:rPr>
        <w:rFonts w:hint="default"/>
        <w:lang w:val="vi" w:eastAsia="en-US" w:bidi="ar-SA"/>
      </w:rPr>
    </w:lvl>
    <w:lvl w:ilvl="8">
      <w:start w:val="0"/>
      <w:numFmt w:val="bullet"/>
      <w:lvlText w:val="•"/>
      <w:lvlJc w:val="left"/>
      <w:pPr>
        <w:ind w:left="7988" w:hanging="281"/>
      </w:pPr>
      <w:rPr>
        <w:rFonts w:hint="default"/>
        <w:lang w:val="vi" w:eastAsia="en-US" w:bidi="ar-SA"/>
      </w:rPr>
    </w:lvl>
  </w:abstractNum>
  <w:abstractNum w:abstractNumId="1">
    <w:multiLevelType w:val="hybridMultilevel"/>
    <w:lvl w:ilvl="0">
      <w:start w:val="1"/>
      <w:numFmt w:val="decimal"/>
      <w:lvlText w:val="[%1]"/>
      <w:lvlJc w:val="left"/>
      <w:pPr>
        <w:ind w:left="101"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6" w:hanging="403"/>
      </w:pPr>
      <w:rPr>
        <w:rFonts w:hint="default"/>
        <w:lang w:val="vi" w:eastAsia="en-US" w:bidi="ar-SA"/>
      </w:rPr>
    </w:lvl>
    <w:lvl w:ilvl="2">
      <w:start w:val="0"/>
      <w:numFmt w:val="bullet"/>
      <w:lvlText w:val="•"/>
      <w:lvlJc w:val="left"/>
      <w:pPr>
        <w:ind w:left="2072" w:hanging="403"/>
      </w:pPr>
      <w:rPr>
        <w:rFonts w:hint="default"/>
        <w:lang w:val="vi" w:eastAsia="en-US" w:bidi="ar-SA"/>
      </w:rPr>
    </w:lvl>
    <w:lvl w:ilvl="3">
      <w:start w:val="0"/>
      <w:numFmt w:val="bullet"/>
      <w:lvlText w:val="•"/>
      <w:lvlJc w:val="left"/>
      <w:pPr>
        <w:ind w:left="3058" w:hanging="403"/>
      </w:pPr>
      <w:rPr>
        <w:rFonts w:hint="default"/>
        <w:lang w:val="vi" w:eastAsia="en-US" w:bidi="ar-SA"/>
      </w:rPr>
    </w:lvl>
    <w:lvl w:ilvl="4">
      <w:start w:val="0"/>
      <w:numFmt w:val="bullet"/>
      <w:lvlText w:val="•"/>
      <w:lvlJc w:val="left"/>
      <w:pPr>
        <w:ind w:left="4044" w:hanging="403"/>
      </w:pPr>
      <w:rPr>
        <w:rFonts w:hint="default"/>
        <w:lang w:val="vi" w:eastAsia="en-US" w:bidi="ar-SA"/>
      </w:rPr>
    </w:lvl>
    <w:lvl w:ilvl="5">
      <w:start w:val="0"/>
      <w:numFmt w:val="bullet"/>
      <w:lvlText w:val="•"/>
      <w:lvlJc w:val="left"/>
      <w:pPr>
        <w:ind w:left="5030" w:hanging="403"/>
      </w:pPr>
      <w:rPr>
        <w:rFonts w:hint="default"/>
        <w:lang w:val="vi" w:eastAsia="en-US" w:bidi="ar-SA"/>
      </w:rPr>
    </w:lvl>
    <w:lvl w:ilvl="6">
      <w:start w:val="0"/>
      <w:numFmt w:val="bullet"/>
      <w:lvlText w:val="•"/>
      <w:lvlJc w:val="left"/>
      <w:pPr>
        <w:ind w:left="6016" w:hanging="403"/>
      </w:pPr>
      <w:rPr>
        <w:rFonts w:hint="default"/>
        <w:lang w:val="vi" w:eastAsia="en-US" w:bidi="ar-SA"/>
      </w:rPr>
    </w:lvl>
    <w:lvl w:ilvl="7">
      <w:start w:val="0"/>
      <w:numFmt w:val="bullet"/>
      <w:lvlText w:val="•"/>
      <w:lvlJc w:val="left"/>
      <w:pPr>
        <w:ind w:left="7002" w:hanging="403"/>
      </w:pPr>
      <w:rPr>
        <w:rFonts w:hint="default"/>
        <w:lang w:val="vi" w:eastAsia="en-US" w:bidi="ar-SA"/>
      </w:rPr>
    </w:lvl>
    <w:lvl w:ilvl="8">
      <w:start w:val="0"/>
      <w:numFmt w:val="bullet"/>
      <w:lvlText w:val="•"/>
      <w:lvlJc w:val="left"/>
      <w:pPr>
        <w:ind w:left="7988" w:hanging="403"/>
      </w:pPr>
      <w:rPr>
        <w:rFonts w:hint="default"/>
        <w:lang w:val="vi" w:eastAsia="en-US" w:bidi="ar-SA"/>
      </w:rPr>
    </w:lvl>
  </w:abstractNum>
  <w:abstractNum w:abstractNumId="0">
    <w:multiLevelType w:val="hybridMultilevel"/>
    <w:lvl w:ilvl="0">
      <w:start w:val="0"/>
      <w:numFmt w:val="bullet"/>
      <w:lvlText w:val="-"/>
      <w:lvlJc w:val="left"/>
      <w:pPr>
        <w:ind w:left="101"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86" w:hanging="168"/>
      </w:pPr>
      <w:rPr>
        <w:rFonts w:hint="default"/>
        <w:lang w:val="vi" w:eastAsia="en-US" w:bidi="ar-SA"/>
      </w:rPr>
    </w:lvl>
    <w:lvl w:ilvl="2">
      <w:start w:val="0"/>
      <w:numFmt w:val="bullet"/>
      <w:lvlText w:val="•"/>
      <w:lvlJc w:val="left"/>
      <w:pPr>
        <w:ind w:left="2072" w:hanging="168"/>
      </w:pPr>
      <w:rPr>
        <w:rFonts w:hint="default"/>
        <w:lang w:val="vi" w:eastAsia="en-US" w:bidi="ar-SA"/>
      </w:rPr>
    </w:lvl>
    <w:lvl w:ilvl="3">
      <w:start w:val="0"/>
      <w:numFmt w:val="bullet"/>
      <w:lvlText w:val="•"/>
      <w:lvlJc w:val="left"/>
      <w:pPr>
        <w:ind w:left="3058" w:hanging="168"/>
      </w:pPr>
      <w:rPr>
        <w:rFonts w:hint="default"/>
        <w:lang w:val="vi" w:eastAsia="en-US" w:bidi="ar-SA"/>
      </w:rPr>
    </w:lvl>
    <w:lvl w:ilvl="4">
      <w:start w:val="0"/>
      <w:numFmt w:val="bullet"/>
      <w:lvlText w:val="•"/>
      <w:lvlJc w:val="left"/>
      <w:pPr>
        <w:ind w:left="4044" w:hanging="168"/>
      </w:pPr>
      <w:rPr>
        <w:rFonts w:hint="default"/>
        <w:lang w:val="vi" w:eastAsia="en-US" w:bidi="ar-SA"/>
      </w:rPr>
    </w:lvl>
    <w:lvl w:ilvl="5">
      <w:start w:val="0"/>
      <w:numFmt w:val="bullet"/>
      <w:lvlText w:val="•"/>
      <w:lvlJc w:val="left"/>
      <w:pPr>
        <w:ind w:left="5030" w:hanging="168"/>
      </w:pPr>
      <w:rPr>
        <w:rFonts w:hint="default"/>
        <w:lang w:val="vi" w:eastAsia="en-US" w:bidi="ar-SA"/>
      </w:rPr>
    </w:lvl>
    <w:lvl w:ilvl="6">
      <w:start w:val="0"/>
      <w:numFmt w:val="bullet"/>
      <w:lvlText w:val="•"/>
      <w:lvlJc w:val="left"/>
      <w:pPr>
        <w:ind w:left="6016" w:hanging="168"/>
      </w:pPr>
      <w:rPr>
        <w:rFonts w:hint="default"/>
        <w:lang w:val="vi" w:eastAsia="en-US" w:bidi="ar-SA"/>
      </w:rPr>
    </w:lvl>
    <w:lvl w:ilvl="7">
      <w:start w:val="0"/>
      <w:numFmt w:val="bullet"/>
      <w:lvlText w:val="•"/>
      <w:lvlJc w:val="left"/>
      <w:pPr>
        <w:ind w:left="7002" w:hanging="168"/>
      </w:pPr>
      <w:rPr>
        <w:rFonts w:hint="default"/>
        <w:lang w:val="vi" w:eastAsia="en-US" w:bidi="ar-SA"/>
      </w:rPr>
    </w:lvl>
    <w:lvl w:ilvl="8">
      <w:start w:val="0"/>
      <w:numFmt w:val="bullet"/>
      <w:lvlText w:val="•"/>
      <w:lvlJc w:val="left"/>
      <w:pPr>
        <w:ind w:left="7988"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821" w:hanging="17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1" w:hanging="12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dcterms:created xsi:type="dcterms:W3CDTF">2023-04-24T12:10:24Z</dcterms:created>
  <dcterms:modified xsi:type="dcterms:W3CDTF">2023-04-24T12:10:24Z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Zamzar</vt:lpwstr>
  </property>
  <property fmtid="{D5CDD505-2E9C-101B-9397-08002B2CF9AE}" pid="3" name="Producer">
    <vt:lpwstr>Zamzar</vt:lpwstr>
  </property>
</Properties>
</file>